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76289" w14:textId="7F70DD89" w:rsidR="00425E77" w:rsidRPr="005B1B66" w:rsidRDefault="005B1B66">
      <w:pPr>
        <w:pStyle w:val="a4"/>
        <w:rPr>
          <w:kern w:val="0"/>
          <w:sz w:val="18"/>
          <w:szCs w:val="18"/>
        </w:rPr>
      </w:pPr>
      <w:r>
        <w:rPr>
          <w:rFonts w:hint="eastAsia"/>
          <w:b/>
          <w:bCs/>
          <w:sz w:val="40"/>
          <w:szCs w:val="40"/>
        </w:rPr>
        <w:t>(</w:t>
      </w:r>
      <w:r w:rsidRPr="005B1B66">
        <w:rPr>
          <w:rFonts w:hint="eastAsia"/>
          <w:b/>
          <w:bCs/>
          <w:sz w:val="40"/>
          <w:szCs w:val="40"/>
        </w:rPr>
        <w:t>様式</w:t>
      </w:r>
      <w:r w:rsidRPr="005B1B66">
        <w:rPr>
          <w:rFonts w:hint="eastAsia"/>
          <w:b/>
          <w:bCs/>
          <w:sz w:val="40"/>
          <w:szCs w:val="40"/>
        </w:rPr>
        <w:t>1</w:t>
      </w:r>
      <w:r>
        <w:rPr>
          <w:rFonts w:hint="eastAsia"/>
          <w:b/>
          <w:bCs/>
          <w:sz w:val="40"/>
          <w:szCs w:val="40"/>
        </w:rPr>
        <w:t xml:space="preserve">) </w:t>
      </w:r>
      <w:r w:rsidR="00AA7BD0">
        <w:rPr>
          <w:rFonts w:hint="eastAsia"/>
          <w:b/>
          <w:bCs/>
          <w:sz w:val="40"/>
          <w:szCs w:val="40"/>
        </w:rPr>
        <w:t>応募</w:t>
      </w:r>
      <w:r w:rsidR="00425E77" w:rsidRPr="005B1B66">
        <w:rPr>
          <w:b/>
          <w:bCs/>
          <w:sz w:val="40"/>
          <w:szCs w:val="40"/>
        </w:rPr>
        <w:t>フォーマット</w:t>
      </w:r>
    </w:p>
    <w:p w14:paraId="453CD6B1" w14:textId="25631E90" w:rsidR="00425E77" w:rsidRDefault="00425E77" w:rsidP="005B1B66">
      <w:pPr>
        <w:pStyle w:val="a6"/>
        <w:jc w:val="right"/>
        <w:rPr>
          <w:rFonts w:eastAsiaTheme="minorEastAsia"/>
        </w:rPr>
      </w:pPr>
      <w:r>
        <w:t>提出日：　　　　年　　月　　日</w:t>
      </w:r>
    </w:p>
    <w:p w14:paraId="2C329503" w14:textId="4A532872" w:rsidR="00437CC3" w:rsidRDefault="00437CC3" w:rsidP="00C503B8">
      <w:pPr>
        <w:ind w:firstLineChars="100" w:firstLine="210"/>
        <w:rPr>
          <w:rFonts w:asciiTheme="minorEastAsia" w:hint="eastAsia"/>
        </w:rPr>
      </w:pPr>
      <w:r w:rsidRPr="004E4985">
        <w:rPr>
          <w:rFonts w:asciiTheme="minorEastAsia" w:hint="eastAsia"/>
        </w:rPr>
        <w:t>本</w:t>
      </w:r>
      <w:r w:rsidR="00C503B8">
        <w:rPr>
          <w:rFonts w:asciiTheme="minorEastAsia" w:hint="eastAsia"/>
        </w:rPr>
        <w:t>コース</w:t>
      </w:r>
      <w:r w:rsidRPr="004E4985">
        <w:rPr>
          <w:rFonts w:asciiTheme="minorEastAsia" w:hint="eastAsia"/>
        </w:rPr>
        <w:t>（アドバンス）は、</w:t>
      </w:r>
      <w:r w:rsidR="00C503B8" w:rsidRPr="00C503B8">
        <w:rPr>
          <w:rFonts w:asciiTheme="minorEastAsia" w:hint="eastAsia"/>
        </w:rPr>
        <w:t>愛知県や国、地方公共団体が主催する新規事業計画策定支援プログラムに参加した、愛知県内に本社又は工場・製造拠点のある中小・中堅自動車サプライヤー</w:t>
      </w:r>
      <w:r w:rsidRPr="004E4985">
        <w:rPr>
          <w:rFonts w:asciiTheme="minorEastAsia" w:hint="eastAsia"/>
        </w:rPr>
        <w:t>を対象</w:t>
      </w:r>
      <w:r>
        <w:rPr>
          <w:rFonts w:asciiTheme="minorEastAsia" w:hint="eastAsia"/>
        </w:rPr>
        <w:t>としています。</w:t>
      </w:r>
      <w:r w:rsidR="00000874">
        <w:rPr>
          <w:rFonts w:asciiTheme="minorEastAsia" w:hint="eastAsia"/>
        </w:rPr>
        <w:t>過去に</w:t>
      </w:r>
      <w:r w:rsidR="00C503B8">
        <w:rPr>
          <w:rFonts w:asciiTheme="minorEastAsia" w:hint="eastAsia"/>
        </w:rPr>
        <w:t>当該プログラム</w:t>
      </w:r>
      <w:r w:rsidR="00000874">
        <w:rPr>
          <w:rFonts w:asciiTheme="minorEastAsia" w:hint="eastAsia"/>
        </w:rPr>
        <w:t>にご参加したことがない方は</w:t>
      </w:r>
      <w:r w:rsidR="00C503B8">
        <w:rPr>
          <w:rFonts w:asciiTheme="minorEastAsia" w:hint="eastAsia"/>
        </w:rPr>
        <w:t>、６月上旬に募集を予定している</w:t>
      </w:r>
      <w:r w:rsidR="007E37AA">
        <w:rPr>
          <w:rFonts w:asciiTheme="minorEastAsia" w:hint="eastAsia"/>
        </w:rPr>
        <w:t>本</w:t>
      </w:r>
      <w:r w:rsidR="00C503B8">
        <w:rPr>
          <w:rFonts w:asciiTheme="minorEastAsia" w:hint="eastAsia"/>
        </w:rPr>
        <w:t>プログラムの</w:t>
      </w:r>
      <w:r w:rsidR="007E37AA">
        <w:rPr>
          <w:rFonts w:asciiTheme="minorEastAsia" w:hint="eastAsia"/>
        </w:rPr>
        <w:t>「</w:t>
      </w:r>
      <w:r w:rsidR="00C503B8">
        <w:rPr>
          <w:rFonts w:asciiTheme="minorEastAsia" w:hint="eastAsia"/>
        </w:rPr>
        <w:t>（コース①）</w:t>
      </w:r>
      <w:r w:rsidR="007E37AA">
        <w:rPr>
          <w:rFonts w:asciiTheme="minorEastAsia" w:hint="eastAsia"/>
        </w:rPr>
        <w:t>新規事業計画の策定支援（フェーズ１）」にお申込みください。</w:t>
      </w:r>
    </w:p>
    <w:p w14:paraId="7EDB49F5" w14:textId="77777777" w:rsidR="00C503B8" w:rsidRPr="00C503B8" w:rsidRDefault="00C503B8" w:rsidP="00C503B8">
      <w:pPr>
        <w:ind w:firstLineChars="100" w:firstLine="210"/>
        <w:rPr>
          <w:rFonts w:asciiTheme="minorEastAsia" w:hint="eastAsia"/>
        </w:rPr>
      </w:pPr>
      <w:r w:rsidRPr="00C503B8">
        <w:rPr>
          <w:rFonts w:asciiTheme="minorEastAsia" w:hint="eastAsia"/>
        </w:rPr>
        <w:t>＜新規事業計画策定支援プログラム 例＞</w:t>
      </w:r>
    </w:p>
    <w:p w14:paraId="3DB128BA" w14:textId="77777777" w:rsidR="00C503B8" w:rsidRPr="00C503B8" w:rsidRDefault="00C503B8" w:rsidP="00C503B8">
      <w:pPr>
        <w:ind w:firstLineChars="100" w:firstLine="210"/>
        <w:rPr>
          <w:rFonts w:asciiTheme="minorEastAsia" w:hint="eastAsia"/>
        </w:rPr>
      </w:pPr>
      <w:r w:rsidRPr="00C503B8">
        <w:rPr>
          <w:rFonts w:asciiTheme="minorEastAsia" w:hint="eastAsia"/>
        </w:rPr>
        <w:t>・愛知県</w:t>
      </w:r>
    </w:p>
    <w:p w14:paraId="507430A0" w14:textId="77777777" w:rsidR="00C503B8" w:rsidRPr="00C503B8" w:rsidRDefault="00C503B8" w:rsidP="005F7006">
      <w:pPr>
        <w:ind w:firstLineChars="200" w:firstLine="420"/>
        <w:rPr>
          <w:rFonts w:asciiTheme="minorEastAsia" w:hint="eastAsia"/>
        </w:rPr>
      </w:pPr>
      <w:r w:rsidRPr="00C503B8">
        <w:rPr>
          <w:rFonts w:asciiTheme="minorEastAsia"/>
        </w:rPr>
        <w:t>2025年度</w:t>
      </w:r>
      <w:r w:rsidRPr="00C503B8">
        <w:rPr>
          <w:rFonts w:asciiTheme="minorEastAsia" w:hint="eastAsia"/>
        </w:rPr>
        <w:t>「あいち自動車サプライヤーInnovation Drive」の「新規事業計画の実行支援」</w:t>
      </w:r>
    </w:p>
    <w:p w14:paraId="147A47CA" w14:textId="77777777" w:rsidR="00C503B8" w:rsidRPr="00C503B8" w:rsidRDefault="00C503B8" w:rsidP="00C503B8">
      <w:pPr>
        <w:ind w:firstLineChars="100" w:firstLine="210"/>
        <w:rPr>
          <w:rFonts w:asciiTheme="minorEastAsia" w:hint="eastAsia"/>
        </w:rPr>
      </w:pPr>
      <w:r w:rsidRPr="00C503B8">
        <w:rPr>
          <w:rFonts w:asciiTheme="minorEastAsia" w:hint="eastAsia"/>
        </w:rPr>
        <w:t>・経済産業省中部経済産業局</w:t>
      </w:r>
    </w:p>
    <w:p w14:paraId="3E56F353" w14:textId="71FC9473" w:rsidR="00755EBD" w:rsidRPr="00755EBD" w:rsidRDefault="00C503B8" w:rsidP="00755EBD">
      <w:pPr>
        <w:ind w:firstLineChars="100" w:firstLine="210"/>
        <w:rPr>
          <w:rFonts w:asciiTheme="minorEastAsia" w:hint="eastAsia"/>
        </w:rPr>
      </w:pPr>
      <w:r w:rsidRPr="00C503B8">
        <w:rPr>
          <w:rFonts w:asciiTheme="minorEastAsia" w:hint="eastAsia"/>
        </w:rPr>
        <w:t xml:space="preserve">　自動車サプライヤー事業転換支援事業（ミカタプロジェクト）</w:t>
      </w:r>
      <w:r w:rsidR="00755EBD">
        <w:rPr>
          <w:rFonts w:asciiTheme="minorEastAsia" w:hint="eastAsia"/>
        </w:rPr>
        <w:t>の</w:t>
      </w:r>
      <w:r w:rsidR="00755EBD" w:rsidRPr="00755EBD">
        <w:rPr>
          <w:rFonts w:asciiTheme="minorEastAsia" w:hint="eastAsia"/>
        </w:rPr>
        <w:t>「専門家派遣による伴</w:t>
      </w:r>
      <w:r w:rsidR="000A2B0F">
        <w:rPr>
          <w:rFonts w:asciiTheme="minorEastAsia" w:hint="eastAsia"/>
        </w:rPr>
        <w:t>走</w:t>
      </w:r>
      <w:r w:rsidR="00755EBD" w:rsidRPr="00755EBD">
        <w:rPr>
          <w:rFonts w:asciiTheme="minorEastAsia" w:hint="eastAsia"/>
        </w:rPr>
        <w:t>支</w:t>
      </w:r>
    </w:p>
    <w:p w14:paraId="71AE595C" w14:textId="0F522762" w:rsidR="00C503B8" w:rsidRPr="00A63388" w:rsidRDefault="00755EBD" w:rsidP="00A63388">
      <w:pPr>
        <w:spacing w:afterLines="50" w:after="180"/>
        <w:ind w:firstLineChars="200" w:firstLine="420"/>
        <w:rPr>
          <w:rFonts w:asciiTheme="minorEastAsia" w:hint="eastAsia"/>
        </w:rPr>
      </w:pPr>
      <w:r w:rsidRPr="00755EBD">
        <w:rPr>
          <w:rFonts w:asciiTheme="minorEastAsia" w:hint="eastAsia"/>
        </w:rPr>
        <w:t>援」</w:t>
      </w:r>
      <w:r w:rsidR="00C503B8" w:rsidRPr="00C503B8">
        <w:rPr>
          <w:rFonts w:asciiTheme="minorEastAsia" w:hint="eastAsia"/>
        </w:rPr>
        <w:t xml:space="preserve">　</w:t>
      </w:r>
    </w:p>
    <w:tbl>
      <w:tblPr>
        <w:tblStyle w:val="ae"/>
        <w:tblW w:w="0" w:type="auto"/>
        <w:tblLook w:val="04A0" w:firstRow="1" w:lastRow="0" w:firstColumn="1" w:lastColumn="0" w:noHBand="0" w:noVBand="1"/>
      </w:tblPr>
      <w:tblGrid>
        <w:gridCol w:w="2405"/>
        <w:gridCol w:w="6611"/>
      </w:tblGrid>
      <w:tr w:rsidR="005C24C0" w14:paraId="66D0D7D4" w14:textId="77777777" w:rsidTr="00AC66E7">
        <w:tc>
          <w:tcPr>
            <w:tcW w:w="2405" w:type="dxa"/>
            <w:shd w:val="clear" w:color="auto" w:fill="F2F2F2" w:themeFill="background1" w:themeFillShade="F2"/>
          </w:tcPr>
          <w:p w14:paraId="21490B50" w14:textId="600832A7" w:rsidR="007C5F39" w:rsidRPr="006B0CEA" w:rsidRDefault="00425E77" w:rsidP="007C5F39">
            <w:pPr>
              <w:rPr>
                <w:rFonts w:hint="eastAsia"/>
                <w:kern w:val="0"/>
                <w:szCs w:val="21"/>
              </w:rPr>
            </w:pPr>
            <w:r>
              <w:rPr>
                <w:rFonts w:ascii="ＭＳ ゴシック" w:eastAsia="ＭＳ ゴシック" w:hAnsi="ＭＳ ゴシック" w:hint="eastAsia"/>
                <w:b/>
                <w:bCs/>
                <w:color w:val="000000"/>
                <w:sz w:val="24"/>
                <w:szCs w:val="24"/>
              </w:rPr>
              <w:t>会社名</w:t>
            </w:r>
          </w:p>
        </w:tc>
        <w:tc>
          <w:tcPr>
            <w:tcW w:w="6611" w:type="dxa"/>
          </w:tcPr>
          <w:p w14:paraId="0A43D1B6" w14:textId="721B5314" w:rsidR="007C5F39" w:rsidRPr="006B0CEA" w:rsidRDefault="007C5F39" w:rsidP="007C5F39">
            <w:pPr>
              <w:rPr>
                <w:rFonts w:hint="eastAsia"/>
                <w:kern w:val="0"/>
                <w:szCs w:val="21"/>
              </w:rPr>
            </w:pPr>
          </w:p>
        </w:tc>
      </w:tr>
      <w:tr w:rsidR="005C24C0" w14:paraId="31F6C4A0" w14:textId="77777777" w:rsidTr="00AC66E7">
        <w:tc>
          <w:tcPr>
            <w:tcW w:w="2405" w:type="dxa"/>
            <w:shd w:val="clear" w:color="auto" w:fill="F2F2F2" w:themeFill="background1" w:themeFillShade="F2"/>
          </w:tcPr>
          <w:p w14:paraId="74F4E05D" w14:textId="3C6A9A13" w:rsidR="007C5F39" w:rsidRPr="006B0CEA" w:rsidRDefault="00425E77" w:rsidP="007C5F39">
            <w:pPr>
              <w:rPr>
                <w:rFonts w:hint="eastAsia"/>
                <w:kern w:val="0"/>
                <w:szCs w:val="21"/>
              </w:rPr>
            </w:pPr>
            <w:r>
              <w:rPr>
                <w:rFonts w:ascii="ＭＳ ゴシック" w:eastAsia="ＭＳ ゴシック" w:hAnsi="ＭＳ ゴシック" w:hint="eastAsia"/>
                <w:b/>
                <w:bCs/>
                <w:color w:val="000000"/>
                <w:sz w:val="24"/>
                <w:szCs w:val="24"/>
              </w:rPr>
              <w:t>所在地</w:t>
            </w:r>
          </w:p>
        </w:tc>
        <w:tc>
          <w:tcPr>
            <w:tcW w:w="6611" w:type="dxa"/>
          </w:tcPr>
          <w:p w14:paraId="715055C1" w14:textId="1D4F1B28" w:rsidR="007C5F39" w:rsidRPr="006B0CEA" w:rsidRDefault="007C5F39" w:rsidP="007C5F39">
            <w:pPr>
              <w:rPr>
                <w:rFonts w:hint="eastAsia"/>
                <w:kern w:val="0"/>
                <w:szCs w:val="21"/>
              </w:rPr>
            </w:pPr>
          </w:p>
        </w:tc>
      </w:tr>
      <w:tr w:rsidR="005C24C0" w14:paraId="15DB988E" w14:textId="77777777" w:rsidTr="00AC66E7">
        <w:tc>
          <w:tcPr>
            <w:tcW w:w="2405" w:type="dxa"/>
            <w:shd w:val="clear" w:color="auto" w:fill="F2F2F2" w:themeFill="background1" w:themeFillShade="F2"/>
          </w:tcPr>
          <w:p w14:paraId="62E1FD2C" w14:textId="482FE870" w:rsidR="007C5F39" w:rsidRPr="006B0CEA" w:rsidRDefault="00425E77" w:rsidP="007C5F39">
            <w:pPr>
              <w:rPr>
                <w:rFonts w:hint="eastAsia"/>
                <w:kern w:val="0"/>
                <w:szCs w:val="21"/>
              </w:rPr>
            </w:pPr>
            <w:r>
              <w:rPr>
                <w:rFonts w:ascii="ＭＳ ゴシック" w:eastAsia="ＭＳ ゴシック" w:hAnsi="ＭＳ ゴシック" w:hint="eastAsia"/>
                <w:b/>
                <w:bCs/>
                <w:color w:val="000000"/>
                <w:sz w:val="24"/>
                <w:szCs w:val="24"/>
              </w:rPr>
              <w:t>担当者氏名</w:t>
            </w:r>
          </w:p>
        </w:tc>
        <w:tc>
          <w:tcPr>
            <w:tcW w:w="6611" w:type="dxa"/>
          </w:tcPr>
          <w:p w14:paraId="12BA7307" w14:textId="7ED18ECA" w:rsidR="007C5F39" w:rsidRPr="006B0CEA" w:rsidRDefault="007C5F39" w:rsidP="007C5F39">
            <w:pPr>
              <w:rPr>
                <w:rFonts w:hint="eastAsia"/>
                <w:kern w:val="0"/>
                <w:szCs w:val="21"/>
              </w:rPr>
            </w:pPr>
          </w:p>
        </w:tc>
      </w:tr>
      <w:tr w:rsidR="006B0CEA" w14:paraId="07E45D9F" w14:textId="77777777" w:rsidTr="00AC66E7">
        <w:tc>
          <w:tcPr>
            <w:tcW w:w="2405" w:type="dxa"/>
            <w:shd w:val="clear" w:color="auto" w:fill="F2F2F2" w:themeFill="background1" w:themeFillShade="F2"/>
          </w:tcPr>
          <w:p w14:paraId="4AB3B93B" w14:textId="33D59B27" w:rsidR="006B0CEA" w:rsidRDefault="006B0CEA">
            <w:pPr>
              <w:rPr>
                <w:rFonts w:ascii="ＭＳ ゴシック" w:eastAsia="ＭＳ ゴシック" w:hAnsi="ＭＳ ゴシック"/>
                <w:b/>
                <w:bCs/>
                <w:color w:val="000000"/>
                <w:sz w:val="24"/>
                <w:szCs w:val="24"/>
              </w:rPr>
            </w:pPr>
            <w:r>
              <w:rPr>
                <w:rFonts w:ascii="ＭＳ ゴシック" w:eastAsia="ＭＳ ゴシック" w:hAnsi="ＭＳ ゴシック" w:hint="eastAsia"/>
                <w:b/>
                <w:bCs/>
                <w:color w:val="000000"/>
                <w:sz w:val="24"/>
                <w:szCs w:val="24"/>
              </w:rPr>
              <w:t>役職</w:t>
            </w:r>
          </w:p>
        </w:tc>
        <w:tc>
          <w:tcPr>
            <w:tcW w:w="6611" w:type="dxa"/>
          </w:tcPr>
          <w:p w14:paraId="6BD5E5F8" w14:textId="485FE39A" w:rsidR="006B0CEA" w:rsidRPr="006B0CEA" w:rsidRDefault="006B0CEA">
            <w:pPr>
              <w:rPr>
                <w:rFonts w:hint="eastAsia"/>
                <w:kern w:val="0"/>
                <w:szCs w:val="21"/>
              </w:rPr>
            </w:pPr>
          </w:p>
        </w:tc>
      </w:tr>
      <w:tr w:rsidR="005C24C0" w14:paraId="29899C89" w14:textId="77777777" w:rsidTr="00AC66E7">
        <w:tc>
          <w:tcPr>
            <w:tcW w:w="2405" w:type="dxa"/>
            <w:shd w:val="clear" w:color="auto" w:fill="F2F2F2" w:themeFill="background1" w:themeFillShade="F2"/>
          </w:tcPr>
          <w:p w14:paraId="344A9E93" w14:textId="4DD54E37" w:rsidR="0042481D" w:rsidRPr="006B0CEA" w:rsidRDefault="00425E77" w:rsidP="0042481D">
            <w:pPr>
              <w:rPr>
                <w:rFonts w:hint="eastAsia"/>
                <w:kern w:val="0"/>
                <w:szCs w:val="21"/>
              </w:rPr>
            </w:pPr>
            <w:r>
              <w:rPr>
                <w:rFonts w:ascii="ＭＳ ゴシック" w:eastAsia="ＭＳ ゴシック" w:hAnsi="ＭＳ ゴシック" w:hint="eastAsia"/>
                <w:b/>
                <w:bCs/>
                <w:color w:val="000000"/>
                <w:sz w:val="24"/>
                <w:szCs w:val="24"/>
              </w:rPr>
              <w:t>メールアドレス</w:t>
            </w:r>
          </w:p>
        </w:tc>
        <w:tc>
          <w:tcPr>
            <w:tcW w:w="6611" w:type="dxa"/>
          </w:tcPr>
          <w:p w14:paraId="2DB23AE1" w14:textId="21AB6D7A" w:rsidR="0042481D" w:rsidRPr="006B0CEA" w:rsidRDefault="0042481D" w:rsidP="0042481D">
            <w:pPr>
              <w:rPr>
                <w:rFonts w:hint="eastAsia"/>
                <w:kern w:val="0"/>
                <w:szCs w:val="21"/>
              </w:rPr>
            </w:pPr>
          </w:p>
        </w:tc>
      </w:tr>
      <w:tr w:rsidR="005C24C0" w14:paraId="7B4972D1" w14:textId="77777777" w:rsidTr="00AC66E7">
        <w:tc>
          <w:tcPr>
            <w:tcW w:w="2405" w:type="dxa"/>
            <w:shd w:val="clear" w:color="auto" w:fill="F2F2F2" w:themeFill="background1" w:themeFillShade="F2"/>
          </w:tcPr>
          <w:p w14:paraId="26504968" w14:textId="795992A3" w:rsidR="0042481D" w:rsidRPr="006B0CEA" w:rsidRDefault="00425E77" w:rsidP="0042481D">
            <w:pPr>
              <w:rPr>
                <w:rFonts w:hint="eastAsia"/>
                <w:kern w:val="0"/>
                <w:szCs w:val="21"/>
              </w:rPr>
            </w:pPr>
            <w:r>
              <w:rPr>
                <w:rFonts w:ascii="ＭＳ ゴシック" w:eastAsia="ＭＳ ゴシック" w:hAnsi="ＭＳ ゴシック" w:hint="eastAsia"/>
                <w:b/>
                <w:bCs/>
                <w:color w:val="000000"/>
                <w:sz w:val="24"/>
                <w:szCs w:val="24"/>
              </w:rPr>
              <w:t>電話番号</w:t>
            </w:r>
          </w:p>
        </w:tc>
        <w:tc>
          <w:tcPr>
            <w:tcW w:w="6611" w:type="dxa"/>
          </w:tcPr>
          <w:p w14:paraId="711CDCA4" w14:textId="4893B5B0" w:rsidR="0042481D" w:rsidRPr="006B0CEA" w:rsidRDefault="0042481D" w:rsidP="0042481D">
            <w:pPr>
              <w:rPr>
                <w:rFonts w:hint="eastAsia"/>
                <w:kern w:val="0"/>
                <w:szCs w:val="21"/>
              </w:rPr>
            </w:pPr>
          </w:p>
        </w:tc>
      </w:tr>
      <w:tr w:rsidR="007E37AA" w14:paraId="54C6B28D" w14:textId="77777777" w:rsidTr="00AC66E7">
        <w:tc>
          <w:tcPr>
            <w:tcW w:w="2405" w:type="dxa"/>
            <w:shd w:val="clear" w:color="auto" w:fill="F2F2F2" w:themeFill="background1" w:themeFillShade="F2"/>
          </w:tcPr>
          <w:p w14:paraId="740E55E0" w14:textId="7FE39788" w:rsidR="007E37AA" w:rsidRDefault="007E37AA" w:rsidP="0042481D">
            <w:pPr>
              <w:rPr>
                <w:rFonts w:ascii="ＭＳ ゴシック" w:eastAsia="ＭＳ ゴシック" w:hAnsi="ＭＳ ゴシック"/>
                <w:b/>
                <w:bCs/>
                <w:color w:val="000000"/>
                <w:sz w:val="24"/>
                <w:szCs w:val="24"/>
              </w:rPr>
            </w:pPr>
            <w:r>
              <w:rPr>
                <w:rFonts w:ascii="ＭＳ ゴシック" w:eastAsia="ＭＳ ゴシック" w:hAnsi="ＭＳ ゴシック" w:hint="eastAsia"/>
                <w:b/>
                <w:bCs/>
                <w:color w:val="000000"/>
                <w:sz w:val="24"/>
                <w:szCs w:val="24"/>
              </w:rPr>
              <w:t>過去参加</w:t>
            </w:r>
            <w:r w:rsidR="00100D4C">
              <w:rPr>
                <w:rFonts w:ascii="ＭＳ ゴシック" w:eastAsia="ＭＳ ゴシック" w:hAnsi="ＭＳ ゴシック" w:hint="eastAsia"/>
                <w:b/>
                <w:bCs/>
                <w:color w:val="000000"/>
                <w:sz w:val="24"/>
                <w:szCs w:val="24"/>
              </w:rPr>
              <w:t>プログラム概要</w:t>
            </w:r>
          </w:p>
          <w:p w14:paraId="5B794054" w14:textId="2111B7B6" w:rsidR="00175FCE" w:rsidRDefault="00175FCE" w:rsidP="0042481D">
            <w:pPr>
              <w:rPr>
                <w:rFonts w:ascii="ＭＳ ゴシック" w:eastAsia="ＭＳ ゴシック" w:hAnsi="ＭＳ ゴシック"/>
                <w:b/>
                <w:bCs/>
                <w:color w:val="000000"/>
                <w:sz w:val="24"/>
                <w:szCs w:val="24"/>
              </w:rPr>
            </w:pPr>
          </w:p>
        </w:tc>
        <w:tc>
          <w:tcPr>
            <w:tcW w:w="6611" w:type="dxa"/>
          </w:tcPr>
          <w:p w14:paraId="4F6FED5D" w14:textId="1A6184D2" w:rsidR="007E37AA" w:rsidRDefault="00100D4C" w:rsidP="0042481D">
            <w:pPr>
              <w:rPr>
                <w:rFonts w:ascii="ＭＳ ゴシック" w:eastAsia="ＭＳ ゴシック" w:hAnsi="ＭＳ ゴシック"/>
                <w:color w:val="7F7F7F"/>
                <w:sz w:val="24"/>
                <w:szCs w:val="24"/>
              </w:rPr>
            </w:pPr>
            <w:r>
              <w:rPr>
                <w:rFonts w:ascii="ＭＳ ゴシック" w:eastAsia="ＭＳ ゴシック" w:hAnsi="ＭＳ ゴシック" w:hint="eastAsia"/>
                <w:color w:val="7F7F7F"/>
                <w:sz w:val="24"/>
                <w:szCs w:val="24"/>
              </w:rPr>
              <w:t>□プログラム名称</w:t>
            </w:r>
          </w:p>
          <w:p w14:paraId="13B7B80F" w14:textId="77777777" w:rsidR="00100D4C" w:rsidRDefault="00100D4C" w:rsidP="0042481D">
            <w:pPr>
              <w:rPr>
                <w:rFonts w:ascii="ＭＳ ゴシック" w:eastAsia="ＭＳ ゴシック" w:hAnsi="ＭＳ ゴシック"/>
                <w:color w:val="7F7F7F"/>
                <w:sz w:val="24"/>
                <w:szCs w:val="24"/>
              </w:rPr>
            </w:pPr>
          </w:p>
          <w:p w14:paraId="08B45A99" w14:textId="641F7AA2" w:rsidR="00100D4C" w:rsidRDefault="00100D4C" w:rsidP="0042481D">
            <w:pPr>
              <w:rPr>
                <w:rFonts w:ascii="ＭＳ ゴシック" w:eastAsia="ＭＳ ゴシック" w:hAnsi="ＭＳ ゴシック"/>
                <w:color w:val="7F7F7F"/>
                <w:sz w:val="24"/>
                <w:szCs w:val="24"/>
              </w:rPr>
            </w:pPr>
            <w:r>
              <w:rPr>
                <w:rFonts w:ascii="ＭＳ ゴシック" w:eastAsia="ＭＳ ゴシック" w:hAnsi="ＭＳ ゴシック" w:hint="eastAsia"/>
                <w:color w:val="7F7F7F"/>
                <w:sz w:val="24"/>
                <w:szCs w:val="24"/>
              </w:rPr>
              <w:t>□実施主体</w:t>
            </w:r>
          </w:p>
          <w:p w14:paraId="13B8D87C" w14:textId="77777777" w:rsidR="00100D4C" w:rsidRDefault="00100D4C" w:rsidP="0042481D">
            <w:pPr>
              <w:rPr>
                <w:rFonts w:ascii="ＭＳ ゴシック" w:eastAsia="ＭＳ ゴシック" w:hAnsi="ＭＳ ゴシック"/>
                <w:color w:val="7F7F7F"/>
                <w:sz w:val="24"/>
                <w:szCs w:val="24"/>
              </w:rPr>
            </w:pPr>
          </w:p>
          <w:p w14:paraId="347168D7" w14:textId="1C9124EE" w:rsidR="00100D4C" w:rsidRDefault="00100D4C" w:rsidP="0042481D">
            <w:pPr>
              <w:rPr>
                <w:rFonts w:ascii="ＭＳ ゴシック" w:eastAsia="ＭＳ ゴシック" w:hAnsi="ＭＳ ゴシック"/>
                <w:color w:val="7F7F7F"/>
                <w:sz w:val="24"/>
                <w:szCs w:val="24"/>
              </w:rPr>
            </w:pPr>
            <w:r>
              <w:rPr>
                <w:rFonts w:ascii="ＭＳ ゴシック" w:eastAsia="ＭＳ ゴシック" w:hAnsi="ＭＳ ゴシック" w:hint="eastAsia"/>
                <w:color w:val="7F7F7F"/>
                <w:sz w:val="24"/>
                <w:szCs w:val="24"/>
              </w:rPr>
              <w:t>□参加年度</w:t>
            </w:r>
          </w:p>
          <w:p w14:paraId="55A5CD6D" w14:textId="11BCFE7C" w:rsidR="00100D4C" w:rsidRPr="00100D4C" w:rsidRDefault="00100D4C" w:rsidP="0042481D">
            <w:pPr>
              <w:rPr>
                <w:rFonts w:ascii="ＭＳ ゴシック" w:eastAsia="ＭＳ ゴシック" w:hAnsi="ＭＳ ゴシック"/>
                <w:color w:val="7F7F7F"/>
                <w:sz w:val="24"/>
                <w:szCs w:val="24"/>
              </w:rPr>
            </w:pPr>
          </w:p>
        </w:tc>
      </w:tr>
    </w:tbl>
    <w:p w14:paraId="584EA761" w14:textId="649AA0FE" w:rsidR="00425E77" w:rsidRDefault="00425E77" w:rsidP="00A63388">
      <w:pPr>
        <w:spacing w:beforeLines="50" w:before="180"/>
        <w:rPr>
          <w:rFonts w:hint="eastAsia"/>
          <w:kern w:val="0"/>
          <w:szCs w:val="21"/>
        </w:rPr>
      </w:pPr>
      <w:r>
        <w:rPr>
          <w:rFonts w:ascii="ＭＳ ゴシック" w:eastAsia="ＭＳ ゴシック" w:hAnsi="ＭＳ ゴシック" w:hint="eastAsia"/>
          <w:b/>
          <w:bCs/>
          <w:sz w:val="24"/>
          <w:szCs w:val="24"/>
        </w:rPr>
        <w:t>1. 事業内容・ロードマップ</w:t>
      </w:r>
    </w:p>
    <w:p w14:paraId="565C72A6" w14:textId="176FC960" w:rsidR="00DE1449" w:rsidRDefault="00DE1449" w:rsidP="00C4698B">
      <w:pPr>
        <w:ind w:firstLineChars="100" w:firstLine="211"/>
        <w:rPr>
          <w:rFonts w:hint="eastAsia"/>
        </w:rPr>
      </w:pPr>
      <w:r w:rsidRPr="00C4698B">
        <w:rPr>
          <w:rFonts w:hint="eastAsia"/>
          <w:b/>
          <w:bCs/>
          <w:u w:val="single"/>
        </w:rPr>
        <w:t>過去に作成された事業計画書</w:t>
      </w:r>
      <w:r w:rsidR="009E217C" w:rsidRPr="00C4698B">
        <w:rPr>
          <w:rFonts w:hint="eastAsia"/>
          <w:b/>
          <w:bCs/>
          <w:u w:val="single"/>
        </w:rPr>
        <w:t>等をご提出</w:t>
      </w:r>
      <w:r w:rsidR="004D51F2" w:rsidRPr="00C4698B">
        <w:rPr>
          <w:rFonts w:hint="eastAsia"/>
          <w:b/>
          <w:bCs/>
          <w:u w:val="single"/>
        </w:rPr>
        <w:t>ください。</w:t>
      </w:r>
      <w:r w:rsidR="00D0424B">
        <w:rPr>
          <w:rFonts w:hint="eastAsia"/>
          <w:b/>
          <w:bCs/>
        </w:rPr>
        <w:t>（過去に</w:t>
      </w:r>
      <w:r w:rsidR="007A16E2">
        <w:rPr>
          <w:rFonts w:hint="eastAsia"/>
          <w:b/>
          <w:bCs/>
        </w:rPr>
        <w:t>参加されたプログラムで</w:t>
      </w:r>
      <w:r w:rsidR="00D0424B">
        <w:rPr>
          <w:rFonts w:hint="eastAsia"/>
          <w:b/>
          <w:bCs/>
        </w:rPr>
        <w:t>作成された</w:t>
      </w:r>
      <w:r w:rsidR="005D6261">
        <w:rPr>
          <w:rFonts w:hint="eastAsia"/>
          <w:b/>
          <w:bCs/>
        </w:rPr>
        <w:t>事業計画書を修正・更新された場合は、</w:t>
      </w:r>
      <w:r w:rsidR="004908FE">
        <w:rPr>
          <w:rFonts w:hint="eastAsia"/>
          <w:b/>
          <w:bCs/>
        </w:rPr>
        <w:t>原本と更新版の</w:t>
      </w:r>
      <w:r w:rsidR="004908FE">
        <w:rPr>
          <w:rFonts w:hint="eastAsia"/>
          <w:b/>
          <w:bCs/>
        </w:rPr>
        <w:t>2</w:t>
      </w:r>
      <w:r w:rsidR="004908FE">
        <w:rPr>
          <w:rFonts w:hint="eastAsia"/>
          <w:b/>
          <w:bCs/>
        </w:rPr>
        <w:t>つの事業計画書をご提出ください。</w:t>
      </w:r>
      <w:r w:rsidR="00D0424B">
        <w:rPr>
          <w:rFonts w:hint="eastAsia"/>
          <w:b/>
          <w:bCs/>
        </w:rPr>
        <w:t>）</w:t>
      </w:r>
      <w:r w:rsidR="00D0424B">
        <w:rPr>
          <w:b/>
          <w:bCs/>
          <w:u w:val="single"/>
        </w:rPr>
        <w:br/>
      </w:r>
      <w:r w:rsidR="005118C5">
        <w:rPr>
          <w:rFonts w:hint="eastAsia"/>
        </w:rPr>
        <w:t>その際に下記観点等が可能な限り分かるよう、必要に応じて</w:t>
      </w:r>
      <w:r w:rsidR="00D33953">
        <w:rPr>
          <w:rFonts w:hint="eastAsia"/>
        </w:rPr>
        <w:t>、</w:t>
      </w:r>
      <w:r w:rsidR="00623432">
        <w:rPr>
          <w:rFonts w:hint="eastAsia"/>
        </w:rPr>
        <w:t>本様式に</w:t>
      </w:r>
      <w:r w:rsidR="005118C5">
        <w:rPr>
          <w:rFonts w:hint="eastAsia"/>
        </w:rPr>
        <w:t>補足説明</w:t>
      </w:r>
      <w:r w:rsidR="00623432">
        <w:rPr>
          <w:rFonts w:hint="eastAsia"/>
        </w:rPr>
        <w:t>を記入してください</w:t>
      </w:r>
      <w:r w:rsidR="00D33953">
        <w:rPr>
          <w:rFonts w:hint="eastAsia"/>
        </w:rPr>
        <w:t>。</w:t>
      </w:r>
      <w:r w:rsidR="00E02C29">
        <w:br/>
      </w:r>
      <w:r w:rsidR="00E02C29" w:rsidRPr="00AA1738">
        <w:rPr>
          <w:rFonts w:hint="eastAsia"/>
          <w:b/>
          <w:bCs/>
        </w:rPr>
        <w:t>※</w:t>
      </w:r>
      <w:r w:rsidR="002771D9" w:rsidRPr="00AA1738">
        <w:rPr>
          <w:b/>
          <w:bCs/>
        </w:rPr>
        <w:tab/>
      </w:r>
      <w:r w:rsidR="006455AC" w:rsidRPr="00AA1738">
        <w:rPr>
          <w:rFonts w:hint="eastAsia"/>
          <w:b/>
          <w:bCs/>
        </w:rPr>
        <w:t>全ての観点を網羅する必要はございません</w:t>
      </w:r>
      <w:r w:rsidR="00C4698B" w:rsidRPr="00AA1738">
        <w:rPr>
          <w:rFonts w:hint="eastAsia"/>
          <w:b/>
          <w:bCs/>
        </w:rPr>
        <w:t>。</w:t>
      </w:r>
    </w:p>
    <w:p w14:paraId="286B4CD6" w14:textId="69E000A6" w:rsidR="00C4698B" w:rsidRDefault="00C4698B" w:rsidP="00C4698B">
      <w:pPr>
        <w:rPr>
          <w:rFonts w:hint="eastAsia"/>
        </w:rPr>
      </w:pPr>
      <w:r>
        <w:rPr>
          <w:rFonts w:hint="eastAsia"/>
        </w:rPr>
        <w:t>【記載観点例】</w:t>
      </w:r>
    </w:p>
    <w:p w14:paraId="2ECC539C" w14:textId="77C499F0" w:rsidR="00DE1449" w:rsidRDefault="00DE1449" w:rsidP="00623432">
      <w:pPr>
        <w:pStyle w:val="a9"/>
        <w:numPr>
          <w:ilvl w:val="0"/>
          <w:numId w:val="5"/>
        </w:numPr>
        <w:rPr>
          <w:rFonts w:hint="eastAsia"/>
        </w:rPr>
      </w:pPr>
      <w:r>
        <w:t>事業案の全体像（狙う市場・顧客</w:t>
      </w:r>
      <w:r w:rsidR="00AA1738">
        <w:rPr>
          <w:rFonts w:hint="eastAsia"/>
        </w:rPr>
        <w:t xml:space="preserve"> </w:t>
      </w:r>
      <w:r w:rsidR="00E02C29">
        <w:rPr>
          <w:rFonts w:hint="eastAsia"/>
        </w:rPr>
        <w:t>等</w:t>
      </w:r>
      <w:r>
        <w:t>）</w:t>
      </w:r>
    </w:p>
    <w:p w14:paraId="6FB05811" w14:textId="4FE62875" w:rsidR="00DE1449" w:rsidRDefault="00C4698B" w:rsidP="00623432">
      <w:pPr>
        <w:pStyle w:val="a9"/>
        <w:numPr>
          <w:ilvl w:val="0"/>
          <w:numId w:val="5"/>
        </w:numPr>
        <w:rPr>
          <w:rFonts w:hint="eastAsia"/>
        </w:rPr>
      </w:pPr>
      <w:r>
        <w:rPr>
          <w:rFonts w:hint="eastAsia"/>
        </w:rPr>
        <w:t>事業に活かせる</w:t>
      </w:r>
      <w:r w:rsidR="00DE1449">
        <w:t>自社の強み（技術、設備</w:t>
      </w:r>
      <w:r w:rsidR="00AA1738">
        <w:rPr>
          <w:rFonts w:hint="eastAsia"/>
        </w:rPr>
        <w:t xml:space="preserve"> </w:t>
      </w:r>
      <w:r w:rsidR="00DE1449">
        <w:t>等）</w:t>
      </w:r>
    </w:p>
    <w:p w14:paraId="5B2F808E" w14:textId="7752FDA6" w:rsidR="00DE1449" w:rsidRDefault="00DE1449" w:rsidP="00623432">
      <w:pPr>
        <w:pStyle w:val="a9"/>
        <w:numPr>
          <w:ilvl w:val="0"/>
          <w:numId w:val="5"/>
        </w:numPr>
        <w:rPr>
          <w:rFonts w:hint="eastAsia"/>
        </w:rPr>
      </w:pPr>
      <w:r>
        <w:t>環境認識（市場動向、顧客課題、競合状況</w:t>
      </w:r>
      <w:r w:rsidR="00AA1738">
        <w:rPr>
          <w:rFonts w:hint="eastAsia"/>
        </w:rPr>
        <w:t xml:space="preserve"> </w:t>
      </w:r>
      <w:r>
        <w:t>等）</w:t>
      </w:r>
    </w:p>
    <w:p w14:paraId="4863B581" w14:textId="03381A93" w:rsidR="00DE1449" w:rsidRDefault="00DE1449" w:rsidP="00623432">
      <w:pPr>
        <w:pStyle w:val="a9"/>
        <w:numPr>
          <w:ilvl w:val="0"/>
          <w:numId w:val="5"/>
        </w:numPr>
        <w:rPr>
          <w:rFonts w:hint="eastAsia"/>
        </w:rPr>
      </w:pPr>
      <w:r>
        <w:lastRenderedPageBreak/>
        <w:t>顧客ニーズの整理（誰が顧客で、どのような課題があるか</w:t>
      </w:r>
      <w:r w:rsidR="00AA1738">
        <w:rPr>
          <w:rFonts w:hint="eastAsia"/>
        </w:rPr>
        <w:t xml:space="preserve"> </w:t>
      </w:r>
      <w:r w:rsidR="00AA1738">
        <w:rPr>
          <w:rFonts w:hint="eastAsia"/>
        </w:rPr>
        <w:t>等</w:t>
      </w:r>
      <w:r>
        <w:t>）</w:t>
      </w:r>
    </w:p>
    <w:p w14:paraId="41BA9AAA" w14:textId="4DA1C430" w:rsidR="00DE1449" w:rsidRPr="00DE1449" w:rsidRDefault="00DE1449" w:rsidP="00623432">
      <w:pPr>
        <w:pStyle w:val="a9"/>
        <w:numPr>
          <w:ilvl w:val="0"/>
          <w:numId w:val="5"/>
        </w:numPr>
        <w:rPr>
          <w:rFonts w:hint="eastAsia"/>
        </w:rPr>
      </w:pPr>
      <w:r>
        <w:t>中長期の事業推進スケジュール</w:t>
      </w:r>
    </w:p>
    <w:tbl>
      <w:tblPr>
        <w:tblStyle w:val="ae"/>
        <w:tblW w:w="0" w:type="auto"/>
        <w:tblCellMar>
          <w:top w:w="57" w:type="dxa"/>
          <w:bottom w:w="57" w:type="dxa"/>
        </w:tblCellMar>
        <w:tblLook w:val="04A0" w:firstRow="1" w:lastRow="0" w:firstColumn="1" w:lastColumn="0" w:noHBand="0" w:noVBand="1"/>
      </w:tblPr>
      <w:tblGrid>
        <w:gridCol w:w="9016"/>
      </w:tblGrid>
      <w:tr w:rsidR="006123D1" w14:paraId="7A2308BC" w14:textId="77777777" w:rsidTr="001A6081">
        <w:trPr>
          <w:trHeight w:val="2268"/>
        </w:trPr>
        <w:tc>
          <w:tcPr>
            <w:tcW w:w="9016" w:type="dxa"/>
          </w:tcPr>
          <w:p w14:paraId="3F3A3509" w14:textId="0AF097CA" w:rsidR="00425E77" w:rsidRDefault="00425E77">
            <w:pPr>
              <w:spacing w:line="240" w:lineRule="atLeast"/>
              <w:rPr>
                <w:rFonts w:hint="eastAsia"/>
                <w:kern w:val="0"/>
                <w:szCs w:val="21"/>
              </w:rPr>
            </w:pPr>
            <w:r>
              <w:rPr>
                <w:b/>
                <w:bCs/>
              </w:rPr>
              <w:t>記入欄：</w:t>
            </w:r>
            <w:r>
              <w:rPr>
                <w:rFonts w:ascii="ＭＳ 明朝" w:eastAsia="ＭＳ 明朝" w:hAnsi="ＭＳ 明朝" w:hint="eastAsia"/>
              </w:rPr>
              <w:t>過去に作成された事業計画書等に</w:t>
            </w:r>
            <w:r w:rsidRPr="00732D5F">
              <w:rPr>
                <w:rFonts w:ascii="ＭＳ 明朝" w:eastAsia="ＭＳ 明朝" w:hAnsi="ＭＳ 明朝" w:hint="eastAsia"/>
                <w:b/>
                <w:bCs/>
                <w:u w:val="single"/>
              </w:rPr>
              <w:t>補足が必要な場合は、補足説明をご</w:t>
            </w:r>
            <w:r w:rsidR="006057D2" w:rsidRPr="00732D5F">
              <w:rPr>
                <w:rFonts w:ascii="ＭＳ 明朝" w:eastAsia="ＭＳ 明朝" w:hAnsi="ＭＳ 明朝" w:hint="eastAsia"/>
                <w:b/>
                <w:bCs/>
                <w:u w:val="single"/>
              </w:rPr>
              <w:t>記入</w:t>
            </w:r>
            <w:r w:rsidRPr="00732D5F">
              <w:rPr>
                <w:rFonts w:ascii="ＭＳ 明朝" w:eastAsia="ＭＳ 明朝" w:hAnsi="ＭＳ 明朝" w:hint="eastAsia"/>
                <w:b/>
                <w:bCs/>
                <w:u w:val="single"/>
              </w:rPr>
              <w:t>ください。</w:t>
            </w:r>
          </w:p>
          <w:p w14:paraId="58BA3228" w14:textId="280E14A1" w:rsidR="0042481D" w:rsidRDefault="0042481D" w:rsidP="0042481D">
            <w:pPr>
              <w:spacing w:line="200" w:lineRule="exact"/>
              <w:rPr>
                <w:rFonts w:hint="eastAsia"/>
              </w:rPr>
            </w:pPr>
          </w:p>
        </w:tc>
      </w:tr>
    </w:tbl>
    <w:p w14:paraId="5C626544" w14:textId="77777777" w:rsidR="00425E77" w:rsidRDefault="00425E77" w:rsidP="00A63388">
      <w:pPr>
        <w:spacing w:beforeLines="50" w:before="180"/>
        <w:rPr>
          <w:rFonts w:hint="eastAsia"/>
          <w:kern w:val="0"/>
          <w:szCs w:val="21"/>
        </w:rPr>
      </w:pPr>
      <w:r>
        <w:rPr>
          <w:rFonts w:ascii="ＭＳ ゴシック" w:eastAsia="ＭＳ ゴシック" w:hAnsi="ＭＳ ゴシック" w:hint="eastAsia"/>
          <w:b/>
          <w:bCs/>
          <w:sz w:val="24"/>
          <w:szCs w:val="24"/>
        </w:rPr>
        <w:t>2. 取組状況</w:t>
      </w:r>
    </w:p>
    <w:p w14:paraId="03E64513" w14:textId="303F26F2" w:rsidR="00623432" w:rsidRDefault="0017083F" w:rsidP="005F7006">
      <w:pPr>
        <w:ind w:firstLineChars="100" w:firstLine="210"/>
        <w:rPr>
          <w:rFonts w:hint="eastAsia"/>
        </w:rPr>
      </w:pPr>
      <w:r>
        <w:rPr>
          <w:rFonts w:hint="eastAsia"/>
        </w:rPr>
        <w:t>新規事業における</w:t>
      </w:r>
      <w:r w:rsidR="00623432">
        <w:rPr>
          <w:rFonts w:hint="eastAsia"/>
        </w:rPr>
        <w:t>取組状況</w:t>
      </w:r>
      <w:r>
        <w:rPr>
          <w:rFonts w:hint="eastAsia"/>
        </w:rPr>
        <w:t>が</w:t>
      </w:r>
      <w:r w:rsidR="00623432">
        <w:rPr>
          <w:rFonts w:hint="eastAsia"/>
        </w:rPr>
        <w:t>わかる資料等をご共有ください。</w:t>
      </w:r>
      <w:r w:rsidR="00D33953">
        <w:rPr>
          <w:rFonts w:hint="eastAsia"/>
        </w:rPr>
        <w:t>資料等が存在しない場合は取組状況を</w:t>
      </w:r>
      <w:r w:rsidR="00777BD4">
        <w:rPr>
          <w:rFonts w:hint="eastAsia"/>
        </w:rPr>
        <w:t>記入してください。</w:t>
      </w:r>
    </w:p>
    <w:p w14:paraId="1F822D57" w14:textId="31AB79E3" w:rsidR="00583E6B" w:rsidRDefault="00E75CE3" w:rsidP="00623432">
      <w:pPr>
        <w:rPr>
          <w:rFonts w:hint="eastAsia"/>
        </w:rPr>
      </w:pPr>
      <w:r>
        <w:rPr>
          <w:rFonts w:hint="eastAsia"/>
        </w:rPr>
        <w:t>【記載観点例】</w:t>
      </w:r>
    </w:p>
    <w:p w14:paraId="7F7467B4" w14:textId="3BC4E3E4" w:rsidR="340AE87E" w:rsidRDefault="340AE87E" w:rsidP="00623432">
      <w:pPr>
        <w:pStyle w:val="a9"/>
        <w:numPr>
          <w:ilvl w:val="0"/>
          <w:numId w:val="4"/>
        </w:numPr>
        <w:rPr>
          <w:rFonts w:hint="eastAsia"/>
        </w:rPr>
      </w:pPr>
      <w:r>
        <w:t>これまでの取組内容と進捗（ニーズ調査、試作、テスト販売、引合</w:t>
      </w:r>
      <w:r>
        <w:t>/</w:t>
      </w:r>
      <w:r>
        <w:t>見積、協業先検討</w:t>
      </w:r>
      <w:r>
        <w:t xml:space="preserve"> </w:t>
      </w:r>
      <w:r>
        <w:t>等）</w:t>
      </w:r>
    </w:p>
    <w:p w14:paraId="2D2DE53E" w14:textId="6DDEE52F" w:rsidR="340AE87E" w:rsidRDefault="340AE87E" w:rsidP="00623432">
      <w:pPr>
        <w:pStyle w:val="a9"/>
        <w:numPr>
          <w:ilvl w:val="0"/>
          <w:numId w:val="4"/>
        </w:numPr>
        <w:rPr>
          <w:rFonts w:hint="eastAsia"/>
        </w:rPr>
      </w:pPr>
      <w:r>
        <w:t>現時点で得られている成果・</w:t>
      </w:r>
      <w:r w:rsidR="00EA6F09">
        <w:rPr>
          <w:rFonts w:hint="eastAsia"/>
        </w:rPr>
        <w:t>データ</w:t>
      </w:r>
      <w:r>
        <w:t>（顧客の声、試作品仕様、検証データ等）</w:t>
      </w:r>
    </w:p>
    <w:p w14:paraId="25A609D4" w14:textId="0EADB31F" w:rsidR="0041426F" w:rsidRDefault="340AE87E" w:rsidP="00EA6F09">
      <w:pPr>
        <w:pStyle w:val="a9"/>
        <w:numPr>
          <w:ilvl w:val="0"/>
          <w:numId w:val="4"/>
        </w:numPr>
        <w:rPr>
          <w:rFonts w:hint="eastAsia"/>
        </w:rPr>
      </w:pPr>
      <w:r>
        <w:t>直近の重点活動（</w:t>
      </w:r>
      <w:r w:rsidR="00AA1738">
        <w:rPr>
          <w:rFonts w:hint="eastAsia"/>
        </w:rPr>
        <w:t>昨年度注力した</w:t>
      </w:r>
      <w:r w:rsidR="00AA1738">
        <w:rPr>
          <w:rFonts w:hint="eastAsia"/>
        </w:rPr>
        <w:t>/</w:t>
      </w:r>
      <w:r>
        <w:t>今年度</w:t>
      </w:r>
      <w:r w:rsidR="0018785E">
        <w:rPr>
          <w:rFonts w:hint="eastAsia"/>
        </w:rPr>
        <w:t>注力し</w:t>
      </w:r>
      <w:r w:rsidR="00AA1738">
        <w:rPr>
          <w:rFonts w:hint="eastAsia"/>
        </w:rPr>
        <w:t>たい</w:t>
      </w:r>
      <w:r w:rsidR="0018785E">
        <w:rPr>
          <w:rFonts w:hint="eastAsia"/>
        </w:rPr>
        <w:t>内容</w:t>
      </w:r>
      <w:r>
        <w:t>：販促、検証、量産準備、体制整備</w:t>
      </w:r>
      <w:r>
        <w:t xml:space="preserve"> </w:t>
      </w:r>
      <w:r>
        <w:t>等）</w:t>
      </w:r>
    </w:p>
    <w:tbl>
      <w:tblPr>
        <w:tblStyle w:val="ae"/>
        <w:tblW w:w="0" w:type="auto"/>
        <w:tblLook w:val="04A0" w:firstRow="1" w:lastRow="0" w:firstColumn="1" w:lastColumn="0" w:noHBand="0" w:noVBand="1"/>
      </w:tblPr>
      <w:tblGrid>
        <w:gridCol w:w="9016"/>
      </w:tblGrid>
      <w:tr w:rsidR="004876C2" w:rsidRPr="00554368" w14:paraId="1541099D" w14:textId="77777777" w:rsidTr="001A6081">
        <w:trPr>
          <w:trHeight w:val="2268"/>
        </w:trPr>
        <w:tc>
          <w:tcPr>
            <w:tcW w:w="9016" w:type="dxa"/>
          </w:tcPr>
          <w:p w14:paraId="7CD4D5FF" w14:textId="39409900" w:rsidR="00425E77" w:rsidRDefault="00425E77">
            <w:pPr>
              <w:spacing w:line="240" w:lineRule="atLeast"/>
              <w:rPr>
                <w:rFonts w:hint="eastAsia"/>
                <w:kern w:val="0"/>
                <w:szCs w:val="21"/>
              </w:rPr>
            </w:pPr>
            <w:r>
              <w:rPr>
                <w:b/>
                <w:bCs/>
              </w:rPr>
              <w:t>記入欄：</w:t>
            </w:r>
            <w:r>
              <w:rPr>
                <w:rFonts w:ascii="ＭＳ 明朝" w:eastAsia="ＭＳ 明朝" w:hAnsi="ＭＳ 明朝" w:hint="eastAsia"/>
              </w:rPr>
              <w:t>取組状況がわかる資料等が存在しない場合は、取組状況をご</w:t>
            </w:r>
            <w:r w:rsidR="006057D2">
              <w:rPr>
                <w:rFonts w:ascii="ＭＳ 明朝" w:eastAsia="ＭＳ 明朝" w:hAnsi="ＭＳ 明朝" w:hint="eastAsia"/>
              </w:rPr>
              <w:t>記入</w:t>
            </w:r>
            <w:r>
              <w:rPr>
                <w:rFonts w:ascii="ＭＳ 明朝" w:eastAsia="ＭＳ 明朝" w:hAnsi="ＭＳ 明朝" w:hint="eastAsia"/>
              </w:rPr>
              <w:t>ください。</w:t>
            </w:r>
          </w:p>
          <w:p w14:paraId="718D4FB9" w14:textId="73D2C189" w:rsidR="00E30AED" w:rsidRDefault="00B723DA" w:rsidP="00E30AED">
            <w:pPr>
              <w:spacing w:line="220" w:lineRule="exact"/>
              <w:rPr>
                <w:rFonts w:hint="eastAsia"/>
                <w:color w:val="A6A6A6" w:themeColor="background1" w:themeShade="A6"/>
                <w:sz w:val="18"/>
                <w:szCs w:val="20"/>
              </w:rPr>
            </w:pPr>
            <w:r w:rsidRPr="00E30AED">
              <w:rPr>
                <w:rFonts w:hint="eastAsia"/>
                <w:color w:val="A6A6A6" w:themeColor="background1" w:themeShade="A6"/>
                <w:sz w:val="18"/>
                <w:szCs w:val="20"/>
              </w:rPr>
              <w:t>（記載例：</w:t>
            </w:r>
            <w:r w:rsidR="00AC66E7">
              <w:rPr>
                <w:rFonts w:hint="eastAsia"/>
                <w:color w:val="A6A6A6" w:themeColor="background1" w:themeShade="A6"/>
                <w:sz w:val="18"/>
                <w:szCs w:val="20"/>
              </w:rPr>
              <w:t>20XX</w:t>
            </w:r>
            <w:r w:rsidR="00AC66E7">
              <w:rPr>
                <w:rFonts w:hint="eastAsia"/>
                <w:color w:val="A6A6A6" w:themeColor="background1" w:themeShade="A6"/>
                <w:sz w:val="18"/>
                <w:szCs w:val="20"/>
              </w:rPr>
              <w:t>年に参加した</w:t>
            </w:r>
            <w:r w:rsidR="00AC66E7">
              <w:rPr>
                <w:rFonts w:hint="eastAsia"/>
                <w:color w:val="A6A6A6" w:themeColor="background1" w:themeShade="A6"/>
                <w:sz w:val="18"/>
                <w:szCs w:val="20"/>
              </w:rPr>
              <w:t>XXX</w:t>
            </w:r>
            <w:r w:rsidR="00AC66E7">
              <w:rPr>
                <w:rFonts w:hint="eastAsia"/>
                <w:color w:val="A6A6A6" w:themeColor="background1" w:themeShade="A6"/>
                <w:sz w:val="18"/>
                <w:szCs w:val="20"/>
              </w:rPr>
              <w:t>事業で</w:t>
            </w:r>
            <w:r w:rsidR="00F15BC9" w:rsidRPr="00E30AED">
              <w:rPr>
                <w:rFonts w:hint="eastAsia"/>
                <w:color w:val="A6A6A6" w:themeColor="background1" w:themeShade="A6"/>
                <w:sz w:val="18"/>
                <w:szCs w:val="20"/>
              </w:rPr>
              <w:t>は事業計画書に基づき、</w:t>
            </w:r>
            <w:r w:rsidR="00700093" w:rsidRPr="00E30AED">
              <w:rPr>
                <w:rFonts w:hint="eastAsia"/>
                <w:color w:val="A6A6A6" w:themeColor="background1" w:themeShade="A6"/>
                <w:sz w:val="18"/>
                <w:szCs w:val="20"/>
              </w:rPr>
              <w:t>市場動向や顧客ニーズの把握を目的としたヒアリング調査を実施し、想定顧客の</w:t>
            </w:r>
            <w:r w:rsidR="00B775FE">
              <w:rPr>
                <w:rFonts w:hint="eastAsia"/>
                <w:color w:val="A6A6A6" w:themeColor="background1" w:themeShade="A6"/>
                <w:sz w:val="18"/>
                <w:szCs w:val="20"/>
              </w:rPr>
              <w:t>課題整理を通じて</w:t>
            </w:r>
            <w:r w:rsidR="00E81E53">
              <w:rPr>
                <w:rFonts w:hint="eastAsia"/>
                <w:color w:val="A6A6A6" w:themeColor="background1" w:themeShade="A6"/>
                <w:sz w:val="18"/>
                <w:szCs w:val="20"/>
              </w:rPr>
              <w:t>XXX</w:t>
            </w:r>
            <w:r w:rsidR="00E81E53">
              <w:rPr>
                <w:rFonts w:hint="eastAsia"/>
                <w:color w:val="A6A6A6" w:themeColor="background1" w:themeShade="A6"/>
                <w:sz w:val="18"/>
                <w:szCs w:val="20"/>
              </w:rPr>
              <w:t>という課題を</w:t>
            </w:r>
            <w:r w:rsidR="00127E8D">
              <w:rPr>
                <w:rFonts w:hint="eastAsia"/>
                <w:color w:val="A6A6A6" w:themeColor="background1" w:themeShade="A6"/>
                <w:sz w:val="18"/>
                <w:szCs w:val="20"/>
              </w:rPr>
              <w:t>特定</w:t>
            </w:r>
            <w:r w:rsidR="00700093" w:rsidRPr="00E30AED">
              <w:rPr>
                <w:rFonts w:hint="eastAsia"/>
                <w:color w:val="A6A6A6" w:themeColor="background1" w:themeShade="A6"/>
                <w:sz w:val="18"/>
                <w:szCs w:val="20"/>
              </w:rPr>
              <w:t>。</w:t>
            </w:r>
            <w:r w:rsidR="005E28FB" w:rsidRPr="00E30AED">
              <w:rPr>
                <w:color w:val="A6A6A6" w:themeColor="background1" w:themeShade="A6"/>
                <w:sz w:val="18"/>
                <w:szCs w:val="20"/>
              </w:rPr>
              <w:t>試作品開発や簡易検証の準備を進めている段階</w:t>
            </w:r>
            <w:r w:rsidR="005E28FB" w:rsidRPr="00E30AED">
              <w:rPr>
                <w:rFonts w:hint="eastAsia"/>
                <w:color w:val="A6A6A6" w:themeColor="background1" w:themeShade="A6"/>
                <w:sz w:val="18"/>
                <w:szCs w:val="20"/>
              </w:rPr>
              <w:t>のため、今年度は</w:t>
            </w:r>
            <w:r w:rsidR="00E30AED" w:rsidRPr="00E30AED">
              <w:rPr>
                <w:rFonts w:hint="eastAsia"/>
                <w:color w:val="A6A6A6" w:themeColor="background1" w:themeShade="A6"/>
                <w:sz w:val="18"/>
                <w:szCs w:val="20"/>
              </w:rPr>
              <w:t>試作品</w:t>
            </w:r>
            <w:r w:rsidR="00554368">
              <w:rPr>
                <w:rFonts w:hint="eastAsia"/>
                <w:color w:val="A6A6A6" w:themeColor="background1" w:themeShade="A6"/>
                <w:sz w:val="18"/>
                <w:szCs w:val="20"/>
              </w:rPr>
              <w:t>作成を完了させ、試作品</w:t>
            </w:r>
            <w:r w:rsidR="00E30AED" w:rsidRPr="00E30AED">
              <w:rPr>
                <w:rFonts w:hint="eastAsia"/>
                <w:color w:val="A6A6A6" w:themeColor="background1" w:themeShade="A6"/>
                <w:sz w:val="18"/>
                <w:szCs w:val="20"/>
              </w:rPr>
              <w:t>を用いた顧客ニーズの深堀、提供価値の明確化を推進予定。等</w:t>
            </w:r>
            <w:r w:rsidRPr="00E30AED">
              <w:rPr>
                <w:rFonts w:hint="eastAsia"/>
                <w:color w:val="A6A6A6" w:themeColor="background1" w:themeShade="A6"/>
                <w:sz w:val="18"/>
                <w:szCs w:val="20"/>
              </w:rPr>
              <w:t>）</w:t>
            </w:r>
          </w:p>
          <w:p w14:paraId="148D8C03" w14:textId="45FB69CE" w:rsidR="00E30AED" w:rsidRPr="00755560" w:rsidRDefault="00E30AED" w:rsidP="00E30AED">
            <w:pPr>
              <w:spacing w:line="220" w:lineRule="exact"/>
              <w:rPr>
                <w:rFonts w:hint="eastAsia"/>
                <w:color w:val="000000" w:themeColor="text1"/>
              </w:rPr>
            </w:pPr>
          </w:p>
        </w:tc>
      </w:tr>
    </w:tbl>
    <w:p w14:paraId="3859ACF2" w14:textId="77777777" w:rsidR="00425E77" w:rsidRDefault="00425E77" w:rsidP="00A63388">
      <w:pPr>
        <w:spacing w:beforeLines="50" w:before="180"/>
        <w:rPr>
          <w:rFonts w:hint="eastAsia"/>
          <w:kern w:val="0"/>
          <w:szCs w:val="21"/>
        </w:rPr>
      </w:pPr>
      <w:r>
        <w:rPr>
          <w:rFonts w:ascii="ＭＳ ゴシック" w:eastAsia="ＭＳ ゴシック" w:hAnsi="ＭＳ ゴシック" w:hint="eastAsia"/>
          <w:b/>
          <w:bCs/>
          <w:sz w:val="24"/>
          <w:szCs w:val="24"/>
        </w:rPr>
        <w:t>3. 推進体制・対応可能工数想定</w:t>
      </w:r>
    </w:p>
    <w:p w14:paraId="51CEC136" w14:textId="4762B2BB" w:rsidR="0080700D" w:rsidRDefault="0080700D" w:rsidP="005F7006">
      <w:pPr>
        <w:ind w:firstLineChars="100" w:firstLine="210"/>
        <w:rPr>
          <w:rFonts w:hint="eastAsia"/>
        </w:rPr>
      </w:pPr>
      <w:r>
        <w:rPr>
          <w:rFonts w:hint="eastAsia"/>
        </w:rPr>
        <w:t>本事業への参画が決定した際に、本事業で対象とする新規事業</w:t>
      </w:r>
      <w:r w:rsidR="00A83E7B">
        <w:rPr>
          <w:rFonts w:hint="eastAsia"/>
        </w:rPr>
        <w:t>の推進体制および対応可能工数の想定をご記入ください。</w:t>
      </w:r>
    </w:p>
    <w:tbl>
      <w:tblPr>
        <w:tblStyle w:val="ae"/>
        <w:tblW w:w="0" w:type="auto"/>
        <w:tblLook w:val="04A0" w:firstRow="1" w:lastRow="0" w:firstColumn="1" w:lastColumn="0" w:noHBand="0" w:noVBand="1"/>
      </w:tblPr>
      <w:tblGrid>
        <w:gridCol w:w="9016"/>
      </w:tblGrid>
      <w:tr w:rsidR="006123D1" w:rsidRPr="00C938D8" w14:paraId="7FAED035" w14:textId="77777777" w:rsidTr="00284291">
        <w:tc>
          <w:tcPr>
            <w:tcW w:w="9016" w:type="dxa"/>
            <w:shd w:val="clear" w:color="auto" w:fill="F2F2F2" w:themeFill="background1" w:themeFillShade="F2"/>
          </w:tcPr>
          <w:p w14:paraId="3D54F7AF" w14:textId="74BAE852" w:rsidR="00695E33" w:rsidRPr="00695E33" w:rsidRDefault="00695E33" w:rsidP="00695E33">
            <w:pPr>
              <w:rPr>
                <w:rFonts w:hint="eastAsia"/>
              </w:rPr>
            </w:pPr>
            <w:r>
              <w:t>事業の推進体制（担当者、役割分担、関係部門</w:t>
            </w:r>
            <w:r>
              <w:rPr>
                <w:rFonts w:hint="eastAsia"/>
              </w:rPr>
              <w:t>等</w:t>
            </w:r>
            <w:r>
              <w:t>）</w:t>
            </w:r>
          </w:p>
        </w:tc>
      </w:tr>
      <w:tr w:rsidR="004876C2" w14:paraId="0E28CDA1" w14:textId="77777777" w:rsidTr="001A6081">
        <w:trPr>
          <w:trHeight w:val="1134"/>
        </w:trPr>
        <w:tc>
          <w:tcPr>
            <w:tcW w:w="9016" w:type="dxa"/>
          </w:tcPr>
          <w:p w14:paraId="7EB16C59" w14:textId="34ECC1C8" w:rsidR="00695E33" w:rsidRDefault="00E30AED" w:rsidP="00755560">
            <w:pPr>
              <w:spacing w:line="220" w:lineRule="exact"/>
              <w:rPr>
                <w:rFonts w:hint="eastAsia"/>
                <w:color w:val="A6A6A6" w:themeColor="background1" w:themeShade="A6"/>
                <w:sz w:val="18"/>
                <w:szCs w:val="20"/>
              </w:rPr>
            </w:pPr>
            <w:r w:rsidRPr="00E30AED">
              <w:rPr>
                <w:rFonts w:hint="eastAsia"/>
                <w:color w:val="A6A6A6" w:themeColor="background1" w:themeShade="A6"/>
                <w:sz w:val="18"/>
                <w:szCs w:val="20"/>
              </w:rPr>
              <w:t>（記載例：</w:t>
            </w:r>
            <w:r w:rsidR="00755560">
              <w:rPr>
                <w:rFonts w:hint="eastAsia"/>
                <w:color w:val="A6A6A6" w:themeColor="background1" w:themeShade="A6"/>
                <w:sz w:val="18"/>
                <w:szCs w:val="20"/>
              </w:rPr>
              <w:t>応募者が</w:t>
            </w:r>
            <w:r w:rsidR="009C282A">
              <w:rPr>
                <w:rFonts w:hint="eastAsia"/>
                <w:color w:val="A6A6A6" w:themeColor="background1" w:themeShade="A6"/>
                <w:sz w:val="18"/>
                <w:szCs w:val="20"/>
              </w:rPr>
              <w:t>主担当</w:t>
            </w:r>
            <w:r w:rsidR="00755560">
              <w:rPr>
                <w:rFonts w:hint="eastAsia"/>
                <w:color w:val="A6A6A6" w:themeColor="background1" w:themeShade="A6"/>
                <w:sz w:val="18"/>
                <w:szCs w:val="20"/>
              </w:rPr>
              <w:t>として対応し、経営層が意思決定を</w:t>
            </w:r>
            <w:r w:rsidR="00A24E5F">
              <w:rPr>
                <w:rFonts w:hint="eastAsia"/>
                <w:color w:val="A6A6A6" w:themeColor="background1" w:themeShade="A6"/>
                <w:sz w:val="18"/>
                <w:szCs w:val="20"/>
              </w:rPr>
              <w:t>行う</w:t>
            </w:r>
            <w:r w:rsidR="00755560">
              <w:rPr>
                <w:rFonts w:hint="eastAsia"/>
                <w:color w:val="A6A6A6" w:themeColor="background1" w:themeShade="A6"/>
                <w:sz w:val="18"/>
                <w:szCs w:val="20"/>
              </w:rPr>
              <w:t>想定。</w:t>
            </w:r>
            <w:r w:rsidR="009C282A">
              <w:rPr>
                <w:rFonts w:hint="eastAsia"/>
                <w:color w:val="A6A6A6" w:themeColor="background1" w:themeShade="A6"/>
                <w:sz w:val="18"/>
                <w:szCs w:val="20"/>
              </w:rPr>
              <w:t>試作品開発や顧客ニーズの深堀</w:t>
            </w:r>
            <w:r w:rsidR="00A24E5F">
              <w:rPr>
                <w:rFonts w:hint="eastAsia"/>
                <w:color w:val="A6A6A6" w:themeColor="background1" w:themeShade="A6"/>
                <w:sz w:val="18"/>
                <w:szCs w:val="20"/>
              </w:rPr>
              <w:t>にあたって</w:t>
            </w:r>
            <w:r w:rsidR="009C282A">
              <w:rPr>
                <w:rFonts w:hint="eastAsia"/>
                <w:color w:val="A6A6A6" w:themeColor="background1" w:themeShade="A6"/>
                <w:sz w:val="18"/>
                <w:szCs w:val="20"/>
              </w:rPr>
              <w:t>は</w:t>
            </w:r>
            <w:r w:rsidR="00755560">
              <w:rPr>
                <w:rFonts w:hint="eastAsia"/>
                <w:color w:val="A6A6A6" w:themeColor="background1" w:themeShade="A6"/>
                <w:sz w:val="18"/>
                <w:szCs w:val="20"/>
              </w:rPr>
              <w:t>必要に応じて</w:t>
            </w:r>
            <w:r w:rsidR="00755560" w:rsidRPr="00755560">
              <w:rPr>
                <w:rFonts w:hint="eastAsia"/>
                <w:color w:val="A6A6A6" w:themeColor="background1" w:themeShade="A6"/>
                <w:sz w:val="18"/>
                <w:szCs w:val="20"/>
              </w:rPr>
              <w:t>技術部門・営業部門</w:t>
            </w:r>
            <w:r w:rsidR="00755560">
              <w:rPr>
                <w:rFonts w:hint="eastAsia"/>
                <w:color w:val="A6A6A6" w:themeColor="background1" w:themeShade="A6"/>
                <w:sz w:val="18"/>
                <w:szCs w:val="20"/>
              </w:rPr>
              <w:t>が</w:t>
            </w:r>
            <w:r w:rsidR="00755560">
              <w:rPr>
                <w:rFonts w:hint="eastAsia"/>
                <w:color w:val="A6A6A6" w:themeColor="background1" w:themeShade="A6"/>
                <w:sz w:val="18"/>
                <w:szCs w:val="20"/>
              </w:rPr>
              <w:t>1</w:t>
            </w:r>
            <w:r w:rsidR="00755560">
              <w:rPr>
                <w:rFonts w:hint="eastAsia"/>
                <w:color w:val="A6A6A6" w:themeColor="background1" w:themeShade="A6"/>
                <w:sz w:val="18"/>
                <w:szCs w:val="20"/>
              </w:rPr>
              <w:t>名ずつ参画予定。等）</w:t>
            </w:r>
          </w:p>
          <w:p w14:paraId="70768713" w14:textId="277421A7" w:rsidR="00755560" w:rsidRPr="00755560" w:rsidRDefault="00755560" w:rsidP="00755560">
            <w:pPr>
              <w:spacing w:line="220" w:lineRule="exact"/>
              <w:rPr>
                <w:rFonts w:hint="eastAsia"/>
                <w:color w:val="000000" w:themeColor="text1"/>
              </w:rPr>
            </w:pPr>
          </w:p>
        </w:tc>
      </w:tr>
    </w:tbl>
    <w:p w14:paraId="4B812DD1" w14:textId="77777777" w:rsidR="00A63388" w:rsidRDefault="00A63388" w:rsidP="0080700D">
      <w:pPr>
        <w:rPr>
          <w:rFonts w:hint="eastAsia"/>
        </w:rPr>
      </w:pPr>
    </w:p>
    <w:tbl>
      <w:tblPr>
        <w:tblStyle w:val="ae"/>
        <w:tblW w:w="0" w:type="auto"/>
        <w:tblLook w:val="04A0" w:firstRow="1" w:lastRow="0" w:firstColumn="1" w:lastColumn="0" w:noHBand="0" w:noVBand="1"/>
      </w:tblPr>
      <w:tblGrid>
        <w:gridCol w:w="9016"/>
      </w:tblGrid>
      <w:tr w:rsidR="006123D1" w14:paraId="0B6A2FD3" w14:textId="77777777" w:rsidTr="00284291">
        <w:tc>
          <w:tcPr>
            <w:tcW w:w="9016" w:type="dxa"/>
            <w:shd w:val="clear" w:color="auto" w:fill="F2F2F2" w:themeFill="background1" w:themeFillShade="F2"/>
          </w:tcPr>
          <w:p w14:paraId="403D5171" w14:textId="01512C19" w:rsidR="00695E33" w:rsidRDefault="00695E33" w:rsidP="0080700D">
            <w:pPr>
              <w:rPr>
                <w:rFonts w:hint="eastAsia"/>
              </w:rPr>
            </w:pPr>
            <w:r>
              <w:t>対応可能工数（例：週あたり</w:t>
            </w:r>
            <w:r>
              <w:t>/</w:t>
            </w:r>
            <w:r>
              <w:t>⽉あたりの稼働時間・人数、参加可能な定例</w:t>
            </w:r>
            <w:r>
              <w:rPr>
                <w:rFonts w:hint="eastAsia"/>
              </w:rPr>
              <w:t>会</w:t>
            </w:r>
            <w:r>
              <w:t>頻度）</w:t>
            </w:r>
          </w:p>
        </w:tc>
      </w:tr>
      <w:tr w:rsidR="004876C2" w:rsidRPr="0066284E" w14:paraId="7AD6AFBE" w14:textId="77777777" w:rsidTr="001A6081">
        <w:trPr>
          <w:trHeight w:val="1134"/>
        </w:trPr>
        <w:tc>
          <w:tcPr>
            <w:tcW w:w="9016" w:type="dxa"/>
          </w:tcPr>
          <w:p w14:paraId="03B967FB" w14:textId="79D2EA19" w:rsidR="00695E33" w:rsidRPr="00755560" w:rsidRDefault="00755560" w:rsidP="00755560">
            <w:pPr>
              <w:spacing w:line="220" w:lineRule="exact"/>
              <w:rPr>
                <w:rFonts w:hint="eastAsia"/>
                <w:color w:val="A6A6A6" w:themeColor="background1" w:themeShade="A6"/>
                <w:sz w:val="18"/>
                <w:szCs w:val="20"/>
              </w:rPr>
            </w:pPr>
            <w:r w:rsidRPr="00E30AED">
              <w:rPr>
                <w:rFonts w:hint="eastAsia"/>
                <w:color w:val="A6A6A6" w:themeColor="background1" w:themeShade="A6"/>
                <w:sz w:val="18"/>
                <w:szCs w:val="20"/>
              </w:rPr>
              <w:t>（記載例：</w:t>
            </w:r>
            <w:r w:rsidR="003E49E5">
              <w:rPr>
                <w:rFonts w:hint="eastAsia"/>
                <w:color w:val="A6A6A6" w:themeColor="background1" w:themeShade="A6"/>
                <w:sz w:val="18"/>
                <w:szCs w:val="20"/>
              </w:rPr>
              <w:t>主担当者が</w:t>
            </w:r>
            <w:r w:rsidR="009D2288">
              <w:rPr>
                <w:rFonts w:hint="eastAsia"/>
                <w:color w:val="A6A6A6" w:themeColor="background1" w:themeShade="A6"/>
                <w:sz w:val="18"/>
                <w:szCs w:val="20"/>
              </w:rPr>
              <w:t>週当たり</w:t>
            </w:r>
            <w:r w:rsidR="00A24E5F">
              <w:rPr>
                <w:rFonts w:hint="eastAsia"/>
                <w:color w:val="A6A6A6" w:themeColor="background1" w:themeShade="A6"/>
                <w:sz w:val="18"/>
                <w:szCs w:val="20"/>
              </w:rPr>
              <w:t>1</w:t>
            </w:r>
            <w:r w:rsidR="009D2288">
              <w:rPr>
                <w:rFonts w:hint="eastAsia"/>
                <w:color w:val="A6A6A6" w:themeColor="background1" w:themeShade="A6"/>
                <w:sz w:val="18"/>
                <w:szCs w:val="20"/>
              </w:rPr>
              <w:t>~</w:t>
            </w:r>
            <w:r w:rsidR="00A24E5F">
              <w:rPr>
                <w:rFonts w:hint="eastAsia"/>
                <w:color w:val="A6A6A6" w:themeColor="background1" w:themeShade="A6"/>
                <w:sz w:val="18"/>
                <w:szCs w:val="20"/>
              </w:rPr>
              <w:t>2</w:t>
            </w:r>
            <w:r w:rsidR="009D2288">
              <w:rPr>
                <w:rFonts w:hint="eastAsia"/>
                <w:color w:val="A6A6A6" w:themeColor="background1" w:themeShade="A6"/>
                <w:sz w:val="18"/>
                <w:szCs w:val="20"/>
              </w:rPr>
              <w:t>日程度工数確保予定</w:t>
            </w:r>
            <w:r w:rsidR="00C14EC2">
              <w:rPr>
                <w:rFonts w:hint="eastAsia"/>
                <w:color w:val="A6A6A6" w:themeColor="background1" w:themeShade="A6"/>
                <w:sz w:val="18"/>
                <w:szCs w:val="20"/>
              </w:rPr>
              <w:t>。</w:t>
            </w:r>
            <w:r w:rsidR="00C14EC2" w:rsidRPr="00C14EC2">
              <w:rPr>
                <w:color w:val="A6A6A6" w:themeColor="background1" w:themeShade="A6"/>
                <w:sz w:val="18"/>
                <w:szCs w:val="20"/>
              </w:rPr>
              <w:t>定例会については、月</w:t>
            </w:r>
            <w:r w:rsidR="00C14EC2" w:rsidRPr="00C14EC2">
              <w:rPr>
                <w:color w:val="A6A6A6" w:themeColor="background1" w:themeShade="A6"/>
                <w:sz w:val="18"/>
                <w:szCs w:val="20"/>
              </w:rPr>
              <w:t>2</w:t>
            </w:r>
            <w:r w:rsidR="00C14EC2" w:rsidRPr="00C14EC2">
              <w:rPr>
                <w:color w:val="A6A6A6" w:themeColor="background1" w:themeShade="A6"/>
                <w:sz w:val="18"/>
                <w:szCs w:val="20"/>
              </w:rPr>
              <w:t>回程度であれば継続的に参加可能</w:t>
            </w:r>
            <w:r w:rsidR="00C14EC2">
              <w:rPr>
                <w:rFonts w:hint="eastAsia"/>
                <w:color w:val="A6A6A6" w:themeColor="background1" w:themeShade="A6"/>
                <w:sz w:val="18"/>
                <w:szCs w:val="20"/>
              </w:rPr>
              <w:t xml:space="preserve">　※</w:t>
            </w:r>
            <w:r w:rsidR="00C14EC2">
              <w:rPr>
                <w:rFonts w:hint="eastAsia"/>
                <w:color w:val="A6A6A6" w:themeColor="background1" w:themeShade="A6"/>
                <w:sz w:val="18"/>
                <w:szCs w:val="20"/>
              </w:rPr>
              <w:t>X</w:t>
            </w:r>
            <w:r w:rsidR="00C14EC2">
              <w:rPr>
                <w:rFonts w:hint="eastAsia"/>
                <w:color w:val="A6A6A6" w:themeColor="background1" w:themeShade="A6"/>
                <w:sz w:val="18"/>
                <w:szCs w:val="20"/>
              </w:rPr>
              <w:t>月は繁忙期のため</w:t>
            </w:r>
            <w:r w:rsidR="0066284E">
              <w:rPr>
                <w:rFonts w:hint="eastAsia"/>
                <w:color w:val="A6A6A6" w:themeColor="background1" w:themeShade="A6"/>
                <w:sz w:val="18"/>
                <w:szCs w:val="20"/>
              </w:rPr>
              <w:t>週当たり</w:t>
            </w:r>
            <w:r w:rsidR="0066284E">
              <w:rPr>
                <w:rFonts w:hint="eastAsia"/>
                <w:color w:val="A6A6A6" w:themeColor="background1" w:themeShade="A6"/>
                <w:sz w:val="18"/>
                <w:szCs w:val="20"/>
              </w:rPr>
              <w:t>1</w:t>
            </w:r>
            <w:r w:rsidR="0066284E">
              <w:rPr>
                <w:rFonts w:hint="eastAsia"/>
                <w:color w:val="A6A6A6" w:themeColor="background1" w:themeShade="A6"/>
                <w:sz w:val="18"/>
                <w:szCs w:val="20"/>
              </w:rPr>
              <w:t>日程度</w:t>
            </w:r>
            <w:r w:rsidR="00A24E5F">
              <w:rPr>
                <w:rFonts w:hint="eastAsia"/>
                <w:color w:val="A6A6A6" w:themeColor="background1" w:themeShade="A6"/>
                <w:sz w:val="18"/>
                <w:szCs w:val="20"/>
              </w:rPr>
              <w:t>を想定</w:t>
            </w:r>
            <w:r w:rsidR="00BA0CD4">
              <w:rPr>
                <w:rFonts w:hint="eastAsia"/>
                <w:color w:val="A6A6A6" w:themeColor="background1" w:themeShade="A6"/>
                <w:sz w:val="18"/>
                <w:szCs w:val="20"/>
              </w:rPr>
              <w:t>。</w:t>
            </w:r>
            <w:r>
              <w:rPr>
                <w:rFonts w:hint="eastAsia"/>
                <w:color w:val="A6A6A6" w:themeColor="background1" w:themeShade="A6"/>
                <w:sz w:val="18"/>
                <w:szCs w:val="20"/>
              </w:rPr>
              <w:t>等）</w:t>
            </w:r>
          </w:p>
        </w:tc>
      </w:tr>
    </w:tbl>
    <w:p w14:paraId="4FB0A5FD" w14:textId="77777777" w:rsidR="00695E33" w:rsidRDefault="00695E33" w:rsidP="0080700D">
      <w:pPr>
        <w:rPr>
          <w:rFonts w:hint="eastAsia"/>
        </w:rPr>
      </w:pPr>
    </w:p>
    <w:p w14:paraId="0C6D95A7" w14:textId="77777777" w:rsidR="00425E77" w:rsidRDefault="00425E77">
      <w:pPr>
        <w:spacing w:before="200"/>
        <w:rPr>
          <w:rFonts w:hint="eastAsia"/>
          <w:kern w:val="0"/>
          <w:szCs w:val="21"/>
        </w:rPr>
      </w:pPr>
      <w:r>
        <w:rPr>
          <w:rFonts w:ascii="ＭＳ ゴシック" w:eastAsia="ＭＳ ゴシック" w:hAnsi="ＭＳ ゴシック" w:hint="eastAsia"/>
          <w:b/>
          <w:bCs/>
          <w:sz w:val="24"/>
          <w:szCs w:val="24"/>
        </w:rPr>
        <w:lastRenderedPageBreak/>
        <w:t>4. 応募背景・本事業への意気込み</w:t>
      </w:r>
    </w:p>
    <w:p w14:paraId="097B4683" w14:textId="68478BEC" w:rsidR="00695E33" w:rsidRDefault="00695E33" w:rsidP="005F7006">
      <w:pPr>
        <w:ind w:firstLineChars="100" w:firstLine="210"/>
        <w:rPr>
          <w:rFonts w:hint="eastAsia"/>
        </w:rPr>
      </w:pPr>
      <w:r>
        <w:rPr>
          <w:rFonts w:hint="eastAsia"/>
        </w:rPr>
        <w:t>本事業への応募背景および意気込み</w:t>
      </w:r>
      <w:r w:rsidR="003B76D7">
        <w:rPr>
          <w:rFonts w:hint="eastAsia"/>
        </w:rPr>
        <w:t>について、</w:t>
      </w:r>
      <w:r>
        <w:rPr>
          <w:rFonts w:hint="eastAsia"/>
        </w:rPr>
        <w:t>下記</w:t>
      </w:r>
      <w:r w:rsidR="003B76D7">
        <w:rPr>
          <w:rFonts w:hint="eastAsia"/>
        </w:rPr>
        <w:t>観点を</w:t>
      </w:r>
      <w:r>
        <w:rPr>
          <w:rFonts w:hint="eastAsia"/>
        </w:rPr>
        <w:t>参考にご記入ください。</w:t>
      </w:r>
    </w:p>
    <w:p w14:paraId="7CACC84A" w14:textId="120B389E" w:rsidR="340AE87E" w:rsidRDefault="340AE87E" w:rsidP="00623432">
      <w:pPr>
        <w:pStyle w:val="a9"/>
        <w:numPr>
          <w:ilvl w:val="0"/>
          <w:numId w:val="2"/>
        </w:numPr>
        <w:rPr>
          <w:rFonts w:hint="eastAsia"/>
        </w:rPr>
      </w:pPr>
      <w:r>
        <w:t>応募背景</w:t>
      </w:r>
    </w:p>
    <w:p w14:paraId="2B0F8803" w14:textId="7B21D7C0" w:rsidR="340AE87E" w:rsidRDefault="340AE87E" w:rsidP="00623432">
      <w:pPr>
        <w:pStyle w:val="a9"/>
        <w:numPr>
          <w:ilvl w:val="0"/>
          <w:numId w:val="2"/>
        </w:numPr>
        <w:rPr>
          <w:rFonts w:hint="eastAsia"/>
        </w:rPr>
      </w:pPr>
      <w:r>
        <w:t>本事業で達成したいこと</w:t>
      </w:r>
    </w:p>
    <w:p w14:paraId="7DB1FA71" w14:textId="45EC318F" w:rsidR="0041426F" w:rsidRDefault="340AE87E" w:rsidP="00623432">
      <w:pPr>
        <w:pStyle w:val="a9"/>
        <w:numPr>
          <w:ilvl w:val="0"/>
          <w:numId w:val="2"/>
        </w:numPr>
        <w:rPr>
          <w:rFonts w:hint="eastAsia"/>
        </w:rPr>
      </w:pPr>
      <w:r>
        <w:t>意気込み</w:t>
      </w:r>
    </w:p>
    <w:tbl>
      <w:tblPr>
        <w:tblStyle w:val="ae"/>
        <w:tblW w:w="0" w:type="auto"/>
        <w:tblLook w:val="04A0" w:firstRow="1" w:lastRow="0" w:firstColumn="1" w:lastColumn="0" w:noHBand="0" w:noVBand="1"/>
      </w:tblPr>
      <w:tblGrid>
        <w:gridCol w:w="9016"/>
      </w:tblGrid>
      <w:tr w:rsidR="004876C2" w14:paraId="7A7DDEED" w14:textId="77777777" w:rsidTr="001A6081">
        <w:trPr>
          <w:trHeight w:val="2268"/>
        </w:trPr>
        <w:tc>
          <w:tcPr>
            <w:tcW w:w="9016" w:type="dxa"/>
          </w:tcPr>
          <w:p w14:paraId="3CACC433" w14:textId="49202696" w:rsidR="006123D1" w:rsidRDefault="00425E77" w:rsidP="006123D1">
            <w:pPr>
              <w:spacing w:line="240" w:lineRule="atLeast"/>
              <w:rPr>
                <w:rFonts w:ascii="ＭＳ 明朝" w:eastAsia="ＭＳ 明朝" w:hAnsi="ＭＳ 明朝"/>
              </w:rPr>
            </w:pPr>
            <w:r>
              <w:rPr>
                <w:b/>
                <w:bCs/>
              </w:rPr>
              <w:t>記入欄：</w:t>
            </w:r>
            <w:r>
              <w:rPr>
                <w:rFonts w:ascii="ＭＳ 明朝" w:eastAsia="ＭＳ 明朝" w:hAnsi="ＭＳ 明朝" w:hint="eastAsia"/>
              </w:rPr>
              <w:t>応募背景・本事業への意気込み</w:t>
            </w:r>
            <w:r w:rsidR="00EE6A52">
              <w:rPr>
                <w:rFonts w:ascii="ＭＳ 明朝" w:eastAsia="ＭＳ 明朝" w:hAnsi="ＭＳ 明朝" w:hint="eastAsia"/>
              </w:rPr>
              <w:t>等</w:t>
            </w:r>
            <w:r>
              <w:rPr>
                <w:rFonts w:ascii="ＭＳ 明朝" w:eastAsia="ＭＳ 明朝" w:hAnsi="ＭＳ 明朝" w:hint="eastAsia"/>
              </w:rPr>
              <w:t>をご</w:t>
            </w:r>
            <w:r w:rsidR="006057D2">
              <w:rPr>
                <w:rFonts w:ascii="ＭＳ 明朝" w:eastAsia="ＭＳ 明朝" w:hAnsi="ＭＳ 明朝" w:hint="eastAsia"/>
              </w:rPr>
              <w:t>記入</w:t>
            </w:r>
            <w:r>
              <w:rPr>
                <w:rFonts w:ascii="ＭＳ 明朝" w:eastAsia="ＭＳ 明朝" w:hAnsi="ＭＳ 明朝" w:hint="eastAsia"/>
              </w:rPr>
              <w:t>ください。</w:t>
            </w:r>
          </w:p>
          <w:p w14:paraId="477F521C" w14:textId="7DEAA7BE" w:rsidR="00E81E53" w:rsidRPr="006123D1" w:rsidRDefault="00EE6A52" w:rsidP="00EE6A52">
            <w:pPr>
              <w:spacing w:line="220" w:lineRule="exact"/>
              <w:rPr>
                <w:rFonts w:hint="eastAsia"/>
                <w:kern w:val="0"/>
                <w:szCs w:val="21"/>
              </w:rPr>
            </w:pPr>
            <w:r w:rsidRPr="00E30AED">
              <w:rPr>
                <w:rFonts w:hint="eastAsia"/>
                <w:color w:val="A6A6A6" w:themeColor="background1" w:themeShade="A6"/>
                <w:sz w:val="18"/>
                <w:szCs w:val="20"/>
              </w:rPr>
              <w:t>（記載例：</w:t>
            </w:r>
            <w:r w:rsidR="00702D8B" w:rsidRPr="00702D8B">
              <w:rPr>
                <w:rFonts w:hint="eastAsia"/>
                <w:color w:val="A6A6A6" w:themeColor="background1" w:themeShade="A6"/>
                <w:sz w:val="18"/>
                <w:szCs w:val="20"/>
              </w:rPr>
              <w:t>過去に策定した新規事業計画を実行に移す中で、事業化に向けた課題が明確化してきたため、本事業を通じて実行精度を高め、事業の前進につなげたいと考え応募</w:t>
            </w:r>
            <w:r w:rsidR="00702D8B">
              <w:rPr>
                <w:rFonts w:hint="eastAsia"/>
                <w:color w:val="A6A6A6" w:themeColor="background1" w:themeShade="A6"/>
                <w:sz w:val="18"/>
                <w:szCs w:val="20"/>
              </w:rPr>
              <w:t>。</w:t>
            </w:r>
            <w:r w:rsidR="00656401" w:rsidRPr="00656401">
              <w:rPr>
                <w:rFonts w:hint="eastAsia"/>
                <w:color w:val="A6A6A6" w:themeColor="background1" w:themeShade="A6"/>
                <w:sz w:val="18"/>
                <w:szCs w:val="20"/>
              </w:rPr>
              <w:t>今年度末までに</w:t>
            </w:r>
            <w:r w:rsidR="006602FF" w:rsidRPr="006602FF">
              <w:rPr>
                <w:rFonts w:hint="eastAsia"/>
                <w:color w:val="A6A6A6" w:themeColor="background1" w:themeShade="A6"/>
                <w:sz w:val="18"/>
                <w:szCs w:val="20"/>
              </w:rPr>
              <w:t>顧客ニーズの深堀、提供価値の明確化</w:t>
            </w:r>
            <w:r w:rsidR="008269FC">
              <w:rPr>
                <w:rFonts w:hint="eastAsia"/>
                <w:color w:val="A6A6A6" w:themeColor="background1" w:themeShade="A6"/>
                <w:sz w:val="18"/>
                <w:szCs w:val="20"/>
              </w:rPr>
              <w:t>を完了させ</w:t>
            </w:r>
            <w:r w:rsidR="00D76A24">
              <w:rPr>
                <w:rFonts w:hint="eastAsia"/>
                <w:color w:val="A6A6A6" w:themeColor="background1" w:themeShade="A6"/>
                <w:sz w:val="18"/>
                <w:szCs w:val="20"/>
              </w:rPr>
              <w:t>、可能であればブラッシュアップした製品で新規</w:t>
            </w:r>
            <w:r w:rsidR="00701833">
              <w:rPr>
                <w:rFonts w:hint="eastAsia"/>
                <w:color w:val="A6A6A6" w:themeColor="background1" w:themeShade="A6"/>
                <w:sz w:val="18"/>
                <w:szCs w:val="20"/>
              </w:rPr>
              <w:t>引き合い獲得まで</w:t>
            </w:r>
            <w:r w:rsidR="00A543E9">
              <w:rPr>
                <w:rFonts w:hint="eastAsia"/>
                <w:color w:val="A6A6A6" w:themeColor="background1" w:themeShade="A6"/>
                <w:sz w:val="18"/>
                <w:szCs w:val="20"/>
              </w:rPr>
              <w:t>目指したい。</w:t>
            </w:r>
            <w:r>
              <w:rPr>
                <w:rFonts w:hint="eastAsia"/>
                <w:color w:val="A6A6A6" w:themeColor="background1" w:themeShade="A6"/>
                <w:sz w:val="18"/>
                <w:szCs w:val="20"/>
              </w:rPr>
              <w:t>等）</w:t>
            </w:r>
          </w:p>
        </w:tc>
      </w:tr>
    </w:tbl>
    <w:p w14:paraId="2E943907" w14:textId="146C6D44" w:rsidR="00425E77" w:rsidRDefault="00425E77" w:rsidP="00A63388">
      <w:pPr>
        <w:spacing w:beforeLines="50" w:before="180"/>
        <w:rPr>
          <w:rFonts w:hint="eastAsia"/>
          <w:kern w:val="0"/>
          <w:szCs w:val="21"/>
        </w:rPr>
      </w:pPr>
      <w:r>
        <w:rPr>
          <w:rFonts w:ascii="ＭＳ ゴシック" w:eastAsia="ＭＳ ゴシック" w:hAnsi="ＭＳ ゴシック" w:hint="eastAsia"/>
          <w:b/>
          <w:bCs/>
          <w:sz w:val="24"/>
          <w:szCs w:val="24"/>
        </w:rPr>
        <w:t>5. 本</w:t>
      </w:r>
      <w:r w:rsidR="007A16E2">
        <w:rPr>
          <w:rFonts w:ascii="ＭＳ ゴシック" w:eastAsia="ＭＳ ゴシック" w:hAnsi="ＭＳ ゴシック" w:hint="eastAsia"/>
          <w:b/>
          <w:bCs/>
          <w:sz w:val="24"/>
          <w:szCs w:val="24"/>
        </w:rPr>
        <w:t>コース</w:t>
      </w:r>
      <w:r>
        <w:rPr>
          <w:rFonts w:ascii="ＭＳ ゴシック" w:eastAsia="ＭＳ ゴシック" w:hAnsi="ＭＳ ゴシック" w:hint="eastAsia"/>
          <w:b/>
          <w:bCs/>
          <w:sz w:val="24"/>
          <w:szCs w:val="24"/>
        </w:rPr>
        <w:t>／事務局支援</w:t>
      </w:r>
      <w:r w:rsidR="00CC3C55">
        <w:rPr>
          <w:rFonts w:ascii="ＭＳ ゴシック" w:eastAsia="ＭＳ ゴシック" w:hAnsi="ＭＳ ゴシック" w:hint="eastAsia"/>
          <w:b/>
          <w:bCs/>
          <w:sz w:val="24"/>
          <w:szCs w:val="24"/>
        </w:rPr>
        <w:t>への期待・要望</w:t>
      </w:r>
    </w:p>
    <w:p w14:paraId="3482ADAA" w14:textId="1EA87427" w:rsidR="003B76D7" w:rsidRDefault="003B76D7" w:rsidP="005F7006">
      <w:pPr>
        <w:ind w:firstLineChars="100" w:firstLine="210"/>
        <w:rPr>
          <w:rFonts w:hint="eastAsia"/>
        </w:rPr>
      </w:pPr>
      <w:r>
        <w:rPr>
          <w:rFonts w:hint="eastAsia"/>
        </w:rPr>
        <w:t>本</w:t>
      </w:r>
      <w:r w:rsidR="007A16E2">
        <w:rPr>
          <w:rFonts w:hint="eastAsia"/>
        </w:rPr>
        <w:t>コース</w:t>
      </w:r>
      <w:r>
        <w:rPr>
          <w:rFonts w:hint="eastAsia"/>
        </w:rPr>
        <w:t>または事務局支援に期待すること</w:t>
      </w:r>
      <w:r w:rsidR="000D19EC">
        <w:rPr>
          <w:rFonts w:hint="eastAsia"/>
        </w:rPr>
        <w:t>や</w:t>
      </w:r>
      <w:r w:rsidR="00CE40BE">
        <w:rPr>
          <w:rFonts w:hint="eastAsia"/>
        </w:rPr>
        <w:t>ご要望などがある場合</w:t>
      </w:r>
      <w:r>
        <w:rPr>
          <w:rFonts w:hint="eastAsia"/>
        </w:rPr>
        <w:t>ご</w:t>
      </w:r>
      <w:r w:rsidR="006057D2">
        <w:rPr>
          <w:rFonts w:hint="eastAsia"/>
        </w:rPr>
        <w:t>記入</w:t>
      </w:r>
      <w:r>
        <w:rPr>
          <w:rFonts w:hint="eastAsia"/>
        </w:rPr>
        <w:t>ください。</w:t>
      </w:r>
    </w:p>
    <w:p w14:paraId="15823FE5" w14:textId="2FB6F42B" w:rsidR="4491300A" w:rsidRDefault="4491300A" w:rsidP="00623432">
      <w:pPr>
        <w:pStyle w:val="a9"/>
        <w:numPr>
          <w:ilvl w:val="0"/>
          <w:numId w:val="1"/>
        </w:numPr>
        <w:rPr>
          <w:rFonts w:hint="eastAsia"/>
        </w:rPr>
      </w:pPr>
      <w:r>
        <w:t>本</w:t>
      </w:r>
      <w:r w:rsidR="007A16E2">
        <w:rPr>
          <w:rFonts w:hint="eastAsia"/>
        </w:rPr>
        <w:t>コース</w:t>
      </w:r>
      <w:r>
        <w:t>全体に期待すること（</w:t>
      </w:r>
      <w:r w:rsidR="0019712E">
        <w:rPr>
          <w:rFonts w:hint="eastAsia"/>
        </w:rPr>
        <w:t>本</w:t>
      </w:r>
      <w:r w:rsidR="007A16E2">
        <w:rPr>
          <w:rFonts w:hint="eastAsia"/>
        </w:rPr>
        <w:t>コース</w:t>
      </w:r>
      <w:r w:rsidR="0019712E">
        <w:rPr>
          <w:rFonts w:hint="eastAsia"/>
        </w:rPr>
        <w:t>を通じて</w:t>
      </w:r>
      <w:r>
        <w:t>得たい成果</w:t>
      </w:r>
      <w:r w:rsidR="00774B27">
        <w:rPr>
          <w:rFonts w:hint="eastAsia"/>
        </w:rPr>
        <w:t xml:space="preserve"> </w:t>
      </w:r>
      <w:r w:rsidR="00774B27">
        <w:rPr>
          <w:rFonts w:hint="eastAsia"/>
        </w:rPr>
        <w:t>等</w:t>
      </w:r>
      <w:r>
        <w:t>）</w:t>
      </w:r>
    </w:p>
    <w:p w14:paraId="6DB9E959" w14:textId="6AB44FC4" w:rsidR="4491300A" w:rsidRDefault="4491300A" w:rsidP="00623432">
      <w:pPr>
        <w:pStyle w:val="a9"/>
        <w:numPr>
          <w:ilvl w:val="0"/>
          <w:numId w:val="1"/>
        </w:numPr>
        <w:rPr>
          <w:rFonts w:hint="eastAsia"/>
        </w:rPr>
      </w:pPr>
      <w:r>
        <w:t>事務局に期待する具体支援（例：進捗管理、推進方向性の助言、中長期視点での助言、論点整理等）</w:t>
      </w:r>
    </w:p>
    <w:tbl>
      <w:tblPr>
        <w:tblStyle w:val="ae"/>
        <w:tblW w:w="0" w:type="auto"/>
        <w:tblLook w:val="04A0" w:firstRow="1" w:lastRow="0" w:firstColumn="1" w:lastColumn="0" w:noHBand="0" w:noVBand="1"/>
      </w:tblPr>
      <w:tblGrid>
        <w:gridCol w:w="9016"/>
      </w:tblGrid>
      <w:tr w:rsidR="00AA7BD0" w14:paraId="2D0D93FC" w14:textId="77777777" w:rsidTr="001A6081">
        <w:trPr>
          <w:trHeight w:val="2268"/>
        </w:trPr>
        <w:tc>
          <w:tcPr>
            <w:tcW w:w="9016" w:type="dxa"/>
          </w:tcPr>
          <w:p w14:paraId="712B5D68" w14:textId="18C1DD1B" w:rsidR="00425E77" w:rsidRDefault="00425E77">
            <w:pPr>
              <w:spacing w:line="240" w:lineRule="atLeast"/>
              <w:rPr>
                <w:rFonts w:hint="eastAsia"/>
                <w:kern w:val="0"/>
                <w:szCs w:val="21"/>
              </w:rPr>
            </w:pPr>
            <w:r>
              <w:rPr>
                <w:b/>
                <w:bCs/>
              </w:rPr>
              <w:t>記入欄：</w:t>
            </w:r>
            <w:r>
              <w:rPr>
                <w:rFonts w:ascii="ＭＳ 明朝" w:eastAsia="ＭＳ 明朝" w:hAnsi="ＭＳ 明朝" w:hint="eastAsia"/>
              </w:rPr>
              <w:t>本</w:t>
            </w:r>
            <w:r w:rsidR="007A16E2">
              <w:rPr>
                <w:rFonts w:ascii="ＭＳ 明朝" w:eastAsia="ＭＳ 明朝" w:hAnsi="ＭＳ 明朝" w:hint="eastAsia"/>
              </w:rPr>
              <w:t>コース</w:t>
            </w:r>
            <w:r>
              <w:rPr>
                <w:rFonts w:ascii="ＭＳ 明朝" w:eastAsia="ＭＳ 明朝" w:hAnsi="ＭＳ 明朝" w:hint="eastAsia"/>
              </w:rPr>
              <w:t>／事務局支援に期待すること</w:t>
            </w:r>
            <w:r w:rsidR="006057D2">
              <w:rPr>
                <w:rFonts w:ascii="ＭＳ 明朝" w:eastAsia="ＭＳ 明朝" w:hAnsi="ＭＳ 明朝" w:hint="eastAsia"/>
              </w:rPr>
              <w:t>やご要望を</w:t>
            </w:r>
            <w:r>
              <w:rPr>
                <w:rFonts w:ascii="ＭＳ 明朝" w:eastAsia="ＭＳ 明朝" w:hAnsi="ＭＳ 明朝" w:hint="eastAsia"/>
              </w:rPr>
              <w:t>ご記入ください。</w:t>
            </w:r>
          </w:p>
          <w:p w14:paraId="455D72E5" w14:textId="6C2CC845" w:rsidR="003B76D7" w:rsidRDefault="002B209F" w:rsidP="00A9610B">
            <w:pPr>
              <w:spacing w:line="220" w:lineRule="exact"/>
              <w:rPr>
                <w:rFonts w:hint="eastAsia"/>
              </w:rPr>
            </w:pPr>
            <w:r w:rsidRPr="00E30AED">
              <w:rPr>
                <w:rFonts w:hint="eastAsia"/>
                <w:color w:val="A6A6A6" w:themeColor="background1" w:themeShade="A6"/>
                <w:sz w:val="18"/>
                <w:szCs w:val="20"/>
              </w:rPr>
              <w:t>（記載例：</w:t>
            </w:r>
            <w:r w:rsidR="00A9610B" w:rsidRPr="00A9610B">
              <w:rPr>
                <w:rFonts w:hint="eastAsia"/>
                <w:color w:val="A6A6A6" w:themeColor="background1" w:themeShade="A6"/>
                <w:sz w:val="18"/>
                <w:szCs w:val="20"/>
              </w:rPr>
              <w:t>当社のみでは整理しきれていない事業課題や検討論点を明確化し、新規事業の実現可能性を高める機会となることを期待</w:t>
            </w:r>
            <w:r w:rsidR="00A9610B">
              <w:rPr>
                <w:rFonts w:hint="eastAsia"/>
                <w:color w:val="A6A6A6" w:themeColor="background1" w:themeShade="A6"/>
                <w:sz w:val="18"/>
                <w:szCs w:val="20"/>
              </w:rPr>
              <w:t>。事務局には</w:t>
            </w:r>
            <w:r w:rsidR="00A9610B" w:rsidRPr="00A9610B">
              <w:rPr>
                <w:rFonts w:hint="eastAsia"/>
                <w:color w:val="A6A6A6" w:themeColor="background1" w:themeShade="A6"/>
                <w:sz w:val="18"/>
                <w:szCs w:val="20"/>
              </w:rPr>
              <w:t>進捗に応じた壁打ちや</w:t>
            </w:r>
            <w:r w:rsidR="005021D3">
              <w:rPr>
                <w:rFonts w:hint="eastAsia"/>
                <w:color w:val="A6A6A6" w:themeColor="background1" w:themeShade="A6"/>
                <w:sz w:val="18"/>
                <w:szCs w:val="20"/>
              </w:rPr>
              <w:t>アドバイス、</w:t>
            </w:r>
            <w:r w:rsidR="00A9610B" w:rsidRPr="00A9610B">
              <w:rPr>
                <w:rFonts w:hint="eastAsia"/>
                <w:color w:val="A6A6A6" w:themeColor="background1" w:themeShade="A6"/>
                <w:sz w:val="18"/>
                <w:szCs w:val="20"/>
              </w:rPr>
              <w:t>論点整理、</w:t>
            </w:r>
            <w:r w:rsidR="005021D3">
              <w:rPr>
                <w:rFonts w:hint="eastAsia"/>
                <w:color w:val="A6A6A6" w:themeColor="background1" w:themeShade="A6"/>
                <w:sz w:val="18"/>
                <w:szCs w:val="20"/>
              </w:rPr>
              <w:t>取り組み事項の</w:t>
            </w:r>
            <w:r w:rsidR="00A9610B" w:rsidRPr="00A9610B">
              <w:rPr>
                <w:rFonts w:hint="eastAsia"/>
                <w:color w:val="A6A6A6" w:themeColor="background1" w:themeShade="A6"/>
                <w:sz w:val="18"/>
                <w:szCs w:val="20"/>
              </w:rPr>
              <w:t>優先順位付け</w:t>
            </w:r>
            <w:r w:rsidR="005021D3">
              <w:rPr>
                <w:rFonts w:hint="eastAsia"/>
                <w:color w:val="A6A6A6" w:themeColor="background1" w:themeShade="A6"/>
                <w:sz w:val="18"/>
                <w:szCs w:val="20"/>
              </w:rPr>
              <w:t>についてサポートをいただきたい</w:t>
            </w:r>
            <w:r w:rsidR="00A543E9">
              <w:rPr>
                <w:rFonts w:hint="eastAsia"/>
                <w:color w:val="A6A6A6" w:themeColor="background1" w:themeShade="A6"/>
                <w:sz w:val="18"/>
                <w:szCs w:val="20"/>
              </w:rPr>
              <w:t>。</w:t>
            </w:r>
            <w:r>
              <w:rPr>
                <w:rFonts w:hint="eastAsia"/>
                <w:color w:val="A6A6A6" w:themeColor="background1" w:themeShade="A6"/>
                <w:sz w:val="18"/>
                <w:szCs w:val="20"/>
              </w:rPr>
              <w:t>等）</w:t>
            </w:r>
          </w:p>
        </w:tc>
      </w:tr>
    </w:tbl>
    <w:p w14:paraId="5E390A5D" w14:textId="346C8171" w:rsidR="4491300A" w:rsidRDefault="4491300A" w:rsidP="4491300A">
      <w:pPr>
        <w:rPr>
          <w:rFonts w:hint="eastAsia"/>
        </w:rPr>
      </w:pPr>
    </w:p>
    <w:sectPr w:rsidR="4491300A">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3A73F" w14:textId="77777777" w:rsidR="00F64DA0" w:rsidRDefault="00F64DA0" w:rsidP="00B33FCB">
      <w:pPr>
        <w:rPr>
          <w:rFonts w:hint="eastAsia"/>
        </w:rPr>
      </w:pPr>
      <w:r>
        <w:separator/>
      </w:r>
    </w:p>
  </w:endnote>
  <w:endnote w:type="continuationSeparator" w:id="0">
    <w:p w14:paraId="4252E404" w14:textId="77777777" w:rsidR="00F64DA0" w:rsidRDefault="00F64DA0" w:rsidP="00B33FC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Regular">
    <w:altName w:val="Cambria"/>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D266B" w14:textId="77777777" w:rsidR="00F64DA0" w:rsidRDefault="00F64DA0" w:rsidP="00B33FCB">
      <w:pPr>
        <w:rPr>
          <w:rFonts w:hint="eastAsia"/>
        </w:rPr>
      </w:pPr>
      <w:r>
        <w:separator/>
      </w:r>
    </w:p>
  </w:footnote>
  <w:footnote w:type="continuationSeparator" w:id="0">
    <w:p w14:paraId="3C92ECD5" w14:textId="77777777" w:rsidR="00F64DA0" w:rsidRDefault="00F64DA0" w:rsidP="00B33FC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E7334"/>
    <w:multiLevelType w:val="hybridMultilevel"/>
    <w:tmpl w:val="CD5AABF0"/>
    <w:lvl w:ilvl="0" w:tplc="8C0893EC">
      <w:start w:val="1"/>
      <w:numFmt w:val="bullet"/>
      <w:lvlText w:val=""/>
      <w:lvlJc w:val="left"/>
      <w:pPr>
        <w:ind w:left="720" w:hanging="360"/>
      </w:pPr>
      <w:rPr>
        <w:rFonts w:ascii="Symbol" w:hAnsi="Symbol" w:hint="default"/>
      </w:rPr>
    </w:lvl>
    <w:lvl w:ilvl="1" w:tplc="5644D6D8">
      <w:start w:val="1"/>
      <w:numFmt w:val="bullet"/>
      <w:lvlText w:val="o"/>
      <w:lvlJc w:val="left"/>
      <w:pPr>
        <w:ind w:left="1440" w:hanging="360"/>
      </w:pPr>
      <w:rPr>
        <w:rFonts w:ascii="Courier New" w:hAnsi="Courier New" w:hint="default"/>
      </w:rPr>
    </w:lvl>
    <w:lvl w:ilvl="2" w:tplc="D23826E8">
      <w:start w:val="1"/>
      <w:numFmt w:val="bullet"/>
      <w:lvlText w:val=""/>
      <w:lvlJc w:val="left"/>
      <w:pPr>
        <w:ind w:left="2160" w:hanging="360"/>
      </w:pPr>
      <w:rPr>
        <w:rFonts w:ascii="Wingdings" w:hAnsi="Wingdings" w:hint="default"/>
      </w:rPr>
    </w:lvl>
    <w:lvl w:ilvl="3" w:tplc="E1BCA5AC">
      <w:start w:val="1"/>
      <w:numFmt w:val="bullet"/>
      <w:lvlText w:val=""/>
      <w:lvlJc w:val="left"/>
      <w:pPr>
        <w:ind w:left="2880" w:hanging="360"/>
      </w:pPr>
      <w:rPr>
        <w:rFonts w:ascii="Symbol" w:hAnsi="Symbol" w:hint="default"/>
      </w:rPr>
    </w:lvl>
    <w:lvl w:ilvl="4" w:tplc="42EE01D2">
      <w:start w:val="1"/>
      <w:numFmt w:val="bullet"/>
      <w:lvlText w:val="o"/>
      <w:lvlJc w:val="left"/>
      <w:pPr>
        <w:ind w:left="3600" w:hanging="360"/>
      </w:pPr>
      <w:rPr>
        <w:rFonts w:ascii="Courier New" w:hAnsi="Courier New" w:hint="default"/>
      </w:rPr>
    </w:lvl>
    <w:lvl w:ilvl="5" w:tplc="54CC6F80">
      <w:start w:val="1"/>
      <w:numFmt w:val="bullet"/>
      <w:lvlText w:val=""/>
      <w:lvlJc w:val="left"/>
      <w:pPr>
        <w:ind w:left="4320" w:hanging="360"/>
      </w:pPr>
      <w:rPr>
        <w:rFonts w:ascii="Wingdings" w:hAnsi="Wingdings" w:hint="default"/>
      </w:rPr>
    </w:lvl>
    <w:lvl w:ilvl="6" w:tplc="0D4A4228">
      <w:start w:val="1"/>
      <w:numFmt w:val="bullet"/>
      <w:lvlText w:val=""/>
      <w:lvlJc w:val="left"/>
      <w:pPr>
        <w:ind w:left="5040" w:hanging="360"/>
      </w:pPr>
      <w:rPr>
        <w:rFonts w:ascii="Symbol" w:hAnsi="Symbol" w:hint="default"/>
      </w:rPr>
    </w:lvl>
    <w:lvl w:ilvl="7" w:tplc="49E2E698">
      <w:start w:val="1"/>
      <w:numFmt w:val="bullet"/>
      <w:lvlText w:val="o"/>
      <w:lvlJc w:val="left"/>
      <w:pPr>
        <w:ind w:left="5760" w:hanging="360"/>
      </w:pPr>
      <w:rPr>
        <w:rFonts w:ascii="Courier New" w:hAnsi="Courier New" w:hint="default"/>
      </w:rPr>
    </w:lvl>
    <w:lvl w:ilvl="8" w:tplc="F2E4E064">
      <w:start w:val="1"/>
      <w:numFmt w:val="bullet"/>
      <w:lvlText w:val=""/>
      <w:lvlJc w:val="left"/>
      <w:pPr>
        <w:ind w:left="6480" w:hanging="360"/>
      </w:pPr>
      <w:rPr>
        <w:rFonts w:ascii="Wingdings" w:hAnsi="Wingdings" w:hint="default"/>
      </w:rPr>
    </w:lvl>
  </w:abstractNum>
  <w:abstractNum w:abstractNumId="1" w15:restartNumberingAfterBreak="0">
    <w:nsid w:val="23C6F417"/>
    <w:multiLevelType w:val="hybridMultilevel"/>
    <w:tmpl w:val="8EF00544"/>
    <w:lvl w:ilvl="0" w:tplc="5FD00F6C">
      <w:start w:val="1"/>
      <w:numFmt w:val="bullet"/>
      <w:lvlText w:val=""/>
      <w:lvlJc w:val="left"/>
      <w:pPr>
        <w:ind w:left="720" w:hanging="360"/>
      </w:pPr>
      <w:rPr>
        <w:rFonts w:ascii="Symbol" w:hAnsi="Symbol" w:hint="default"/>
      </w:rPr>
    </w:lvl>
    <w:lvl w:ilvl="1" w:tplc="17EE63D2">
      <w:start w:val="1"/>
      <w:numFmt w:val="bullet"/>
      <w:lvlText w:val="o"/>
      <w:lvlJc w:val="left"/>
      <w:pPr>
        <w:ind w:left="1440" w:hanging="360"/>
      </w:pPr>
      <w:rPr>
        <w:rFonts w:ascii="Courier New" w:hAnsi="Courier New" w:hint="default"/>
      </w:rPr>
    </w:lvl>
    <w:lvl w:ilvl="2" w:tplc="CA3CF442">
      <w:start w:val="1"/>
      <w:numFmt w:val="bullet"/>
      <w:lvlText w:val=""/>
      <w:lvlJc w:val="left"/>
      <w:pPr>
        <w:ind w:left="2160" w:hanging="360"/>
      </w:pPr>
      <w:rPr>
        <w:rFonts w:ascii="Wingdings" w:hAnsi="Wingdings" w:hint="default"/>
      </w:rPr>
    </w:lvl>
    <w:lvl w:ilvl="3" w:tplc="49CA5898">
      <w:start w:val="1"/>
      <w:numFmt w:val="bullet"/>
      <w:lvlText w:val=""/>
      <w:lvlJc w:val="left"/>
      <w:pPr>
        <w:ind w:left="2880" w:hanging="360"/>
      </w:pPr>
      <w:rPr>
        <w:rFonts w:ascii="Symbol" w:hAnsi="Symbol" w:hint="default"/>
      </w:rPr>
    </w:lvl>
    <w:lvl w:ilvl="4" w:tplc="1E18FB6C">
      <w:start w:val="1"/>
      <w:numFmt w:val="bullet"/>
      <w:lvlText w:val="o"/>
      <w:lvlJc w:val="left"/>
      <w:pPr>
        <w:ind w:left="3600" w:hanging="360"/>
      </w:pPr>
      <w:rPr>
        <w:rFonts w:ascii="Courier New" w:hAnsi="Courier New" w:hint="default"/>
      </w:rPr>
    </w:lvl>
    <w:lvl w:ilvl="5" w:tplc="15386CD6">
      <w:start w:val="1"/>
      <w:numFmt w:val="bullet"/>
      <w:lvlText w:val=""/>
      <w:lvlJc w:val="left"/>
      <w:pPr>
        <w:ind w:left="4320" w:hanging="360"/>
      </w:pPr>
      <w:rPr>
        <w:rFonts w:ascii="Wingdings" w:hAnsi="Wingdings" w:hint="default"/>
      </w:rPr>
    </w:lvl>
    <w:lvl w:ilvl="6" w:tplc="DAAEE802">
      <w:start w:val="1"/>
      <w:numFmt w:val="bullet"/>
      <w:lvlText w:val=""/>
      <w:lvlJc w:val="left"/>
      <w:pPr>
        <w:ind w:left="5040" w:hanging="360"/>
      </w:pPr>
      <w:rPr>
        <w:rFonts w:ascii="Symbol" w:hAnsi="Symbol" w:hint="default"/>
      </w:rPr>
    </w:lvl>
    <w:lvl w:ilvl="7" w:tplc="591C0184">
      <w:start w:val="1"/>
      <w:numFmt w:val="bullet"/>
      <w:lvlText w:val="o"/>
      <w:lvlJc w:val="left"/>
      <w:pPr>
        <w:ind w:left="5760" w:hanging="360"/>
      </w:pPr>
      <w:rPr>
        <w:rFonts w:ascii="Courier New" w:hAnsi="Courier New" w:hint="default"/>
      </w:rPr>
    </w:lvl>
    <w:lvl w:ilvl="8" w:tplc="A7DC5128">
      <w:start w:val="1"/>
      <w:numFmt w:val="bullet"/>
      <w:lvlText w:val=""/>
      <w:lvlJc w:val="left"/>
      <w:pPr>
        <w:ind w:left="6480" w:hanging="360"/>
      </w:pPr>
      <w:rPr>
        <w:rFonts w:ascii="Wingdings" w:hAnsi="Wingdings" w:hint="default"/>
      </w:rPr>
    </w:lvl>
  </w:abstractNum>
  <w:abstractNum w:abstractNumId="2" w15:restartNumberingAfterBreak="0">
    <w:nsid w:val="29009600"/>
    <w:multiLevelType w:val="hybridMultilevel"/>
    <w:tmpl w:val="F370C3BA"/>
    <w:lvl w:ilvl="0" w:tplc="5F607168">
      <w:start w:val="1"/>
      <w:numFmt w:val="bullet"/>
      <w:lvlText w:val=""/>
      <w:lvlJc w:val="left"/>
      <w:pPr>
        <w:ind w:left="720" w:hanging="360"/>
      </w:pPr>
      <w:rPr>
        <w:rFonts w:ascii="Symbol" w:hAnsi="Symbol" w:hint="default"/>
      </w:rPr>
    </w:lvl>
    <w:lvl w:ilvl="1" w:tplc="090C65CE">
      <w:start w:val="1"/>
      <w:numFmt w:val="bullet"/>
      <w:lvlText w:val="o"/>
      <w:lvlJc w:val="left"/>
      <w:pPr>
        <w:ind w:left="1440" w:hanging="360"/>
      </w:pPr>
      <w:rPr>
        <w:rFonts w:ascii="Courier New" w:hAnsi="Courier New" w:hint="default"/>
      </w:rPr>
    </w:lvl>
    <w:lvl w:ilvl="2" w:tplc="0C72D84C">
      <w:start w:val="1"/>
      <w:numFmt w:val="bullet"/>
      <w:lvlText w:val=""/>
      <w:lvlJc w:val="left"/>
      <w:pPr>
        <w:ind w:left="2160" w:hanging="360"/>
      </w:pPr>
      <w:rPr>
        <w:rFonts w:ascii="Wingdings" w:hAnsi="Wingdings" w:hint="default"/>
      </w:rPr>
    </w:lvl>
    <w:lvl w:ilvl="3" w:tplc="57585220">
      <w:start w:val="1"/>
      <w:numFmt w:val="bullet"/>
      <w:lvlText w:val=""/>
      <w:lvlJc w:val="left"/>
      <w:pPr>
        <w:ind w:left="2880" w:hanging="360"/>
      </w:pPr>
      <w:rPr>
        <w:rFonts w:ascii="Symbol" w:hAnsi="Symbol" w:hint="default"/>
      </w:rPr>
    </w:lvl>
    <w:lvl w:ilvl="4" w:tplc="2B1EA1E8">
      <w:start w:val="1"/>
      <w:numFmt w:val="bullet"/>
      <w:lvlText w:val="o"/>
      <w:lvlJc w:val="left"/>
      <w:pPr>
        <w:ind w:left="3600" w:hanging="360"/>
      </w:pPr>
      <w:rPr>
        <w:rFonts w:ascii="Courier New" w:hAnsi="Courier New" w:hint="default"/>
      </w:rPr>
    </w:lvl>
    <w:lvl w:ilvl="5" w:tplc="B73E4C40">
      <w:start w:val="1"/>
      <w:numFmt w:val="bullet"/>
      <w:lvlText w:val=""/>
      <w:lvlJc w:val="left"/>
      <w:pPr>
        <w:ind w:left="4320" w:hanging="360"/>
      </w:pPr>
      <w:rPr>
        <w:rFonts w:ascii="Wingdings" w:hAnsi="Wingdings" w:hint="default"/>
      </w:rPr>
    </w:lvl>
    <w:lvl w:ilvl="6" w:tplc="9A52E428">
      <w:start w:val="1"/>
      <w:numFmt w:val="bullet"/>
      <w:lvlText w:val=""/>
      <w:lvlJc w:val="left"/>
      <w:pPr>
        <w:ind w:left="5040" w:hanging="360"/>
      </w:pPr>
      <w:rPr>
        <w:rFonts w:ascii="Symbol" w:hAnsi="Symbol" w:hint="default"/>
      </w:rPr>
    </w:lvl>
    <w:lvl w:ilvl="7" w:tplc="72662888">
      <w:start w:val="1"/>
      <w:numFmt w:val="bullet"/>
      <w:lvlText w:val="o"/>
      <w:lvlJc w:val="left"/>
      <w:pPr>
        <w:ind w:left="5760" w:hanging="360"/>
      </w:pPr>
      <w:rPr>
        <w:rFonts w:ascii="Courier New" w:hAnsi="Courier New" w:hint="default"/>
      </w:rPr>
    </w:lvl>
    <w:lvl w:ilvl="8" w:tplc="359E3EB2">
      <w:start w:val="1"/>
      <w:numFmt w:val="bullet"/>
      <w:lvlText w:val=""/>
      <w:lvlJc w:val="left"/>
      <w:pPr>
        <w:ind w:left="6480" w:hanging="360"/>
      </w:pPr>
      <w:rPr>
        <w:rFonts w:ascii="Wingdings" w:hAnsi="Wingdings" w:hint="default"/>
      </w:rPr>
    </w:lvl>
  </w:abstractNum>
  <w:abstractNum w:abstractNumId="3" w15:restartNumberingAfterBreak="0">
    <w:nsid w:val="367EB395"/>
    <w:multiLevelType w:val="hybridMultilevel"/>
    <w:tmpl w:val="A336EEAC"/>
    <w:lvl w:ilvl="0" w:tplc="C866A294">
      <w:start w:val="1"/>
      <w:numFmt w:val="bullet"/>
      <w:lvlText w:val=""/>
      <w:lvlJc w:val="left"/>
      <w:pPr>
        <w:ind w:left="720" w:hanging="360"/>
      </w:pPr>
      <w:rPr>
        <w:rFonts w:ascii="Symbol" w:hAnsi="Symbol" w:hint="default"/>
      </w:rPr>
    </w:lvl>
    <w:lvl w:ilvl="1" w:tplc="B14079B8">
      <w:start w:val="1"/>
      <w:numFmt w:val="bullet"/>
      <w:lvlText w:val="o"/>
      <w:lvlJc w:val="left"/>
      <w:pPr>
        <w:ind w:left="1440" w:hanging="360"/>
      </w:pPr>
      <w:rPr>
        <w:rFonts w:ascii="Courier New" w:hAnsi="Courier New" w:hint="default"/>
      </w:rPr>
    </w:lvl>
    <w:lvl w:ilvl="2" w:tplc="26DE5E0E">
      <w:start w:val="1"/>
      <w:numFmt w:val="bullet"/>
      <w:lvlText w:val=""/>
      <w:lvlJc w:val="left"/>
      <w:pPr>
        <w:ind w:left="2160" w:hanging="360"/>
      </w:pPr>
      <w:rPr>
        <w:rFonts w:ascii="Wingdings" w:hAnsi="Wingdings" w:hint="default"/>
      </w:rPr>
    </w:lvl>
    <w:lvl w:ilvl="3" w:tplc="B992AEBC">
      <w:start w:val="1"/>
      <w:numFmt w:val="bullet"/>
      <w:lvlText w:val=""/>
      <w:lvlJc w:val="left"/>
      <w:pPr>
        <w:ind w:left="2880" w:hanging="360"/>
      </w:pPr>
      <w:rPr>
        <w:rFonts w:ascii="Symbol" w:hAnsi="Symbol" w:hint="default"/>
      </w:rPr>
    </w:lvl>
    <w:lvl w:ilvl="4" w:tplc="027CCB60">
      <w:start w:val="1"/>
      <w:numFmt w:val="bullet"/>
      <w:lvlText w:val="o"/>
      <w:lvlJc w:val="left"/>
      <w:pPr>
        <w:ind w:left="3600" w:hanging="360"/>
      </w:pPr>
      <w:rPr>
        <w:rFonts w:ascii="Courier New" w:hAnsi="Courier New" w:hint="default"/>
      </w:rPr>
    </w:lvl>
    <w:lvl w:ilvl="5" w:tplc="ADB6B236">
      <w:start w:val="1"/>
      <w:numFmt w:val="bullet"/>
      <w:lvlText w:val=""/>
      <w:lvlJc w:val="left"/>
      <w:pPr>
        <w:ind w:left="4320" w:hanging="360"/>
      </w:pPr>
      <w:rPr>
        <w:rFonts w:ascii="Wingdings" w:hAnsi="Wingdings" w:hint="default"/>
      </w:rPr>
    </w:lvl>
    <w:lvl w:ilvl="6" w:tplc="73D8C8C2">
      <w:start w:val="1"/>
      <w:numFmt w:val="bullet"/>
      <w:lvlText w:val=""/>
      <w:lvlJc w:val="left"/>
      <w:pPr>
        <w:ind w:left="5040" w:hanging="360"/>
      </w:pPr>
      <w:rPr>
        <w:rFonts w:ascii="Symbol" w:hAnsi="Symbol" w:hint="default"/>
      </w:rPr>
    </w:lvl>
    <w:lvl w:ilvl="7" w:tplc="2D6AA04E">
      <w:start w:val="1"/>
      <w:numFmt w:val="bullet"/>
      <w:lvlText w:val="o"/>
      <w:lvlJc w:val="left"/>
      <w:pPr>
        <w:ind w:left="5760" w:hanging="360"/>
      </w:pPr>
      <w:rPr>
        <w:rFonts w:ascii="Courier New" w:hAnsi="Courier New" w:hint="default"/>
      </w:rPr>
    </w:lvl>
    <w:lvl w:ilvl="8" w:tplc="65527084">
      <w:start w:val="1"/>
      <w:numFmt w:val="bullet"/>
      <w:lvlText w:val=""/>
      <w:lvlJc w:val="left"/>
      <w:pPr>
        <w:ind w:left="6480" w:hanging="360"/>
      </w:pPr>
      <w:rPr>
        <w:rFonts w:ascii="Wingdings" w:hAnsi="Wingdings" w:hint="default"/>
      </w:rPr>
    </w:lvl>
  </w:abstractNum>
  <w:abstractNum w:abstractNumId="4" w15:restartNumberingAfterBreak="0">
    <w:nsid w:val="3E31E75E"/>
    <w:multiLevelType w:val="hybridMultilevel"/>
    <w:tmpl w:val="01BCEB24"/>
    <w:lvl w:ilvl="0" w:tplc="495233AA">
      <w:start w:val="1"/>
      <w:numFmt w:val="bullet"/>
      <w:lvlText w:val=""/>
      <w:lvlJc w:val="left"/>
      <w:pPr>
        <w:ind w:left="720" w:hanging="360"/>
      </w:pPr>
      <w:rPr>
        <w:rFonts w:ascii="Symbol" w:hAnsi="Symbol" w:hint="default"/>
      </w:rPr>
    </w:lvl>
    <w:lvl w:ilvl="1" w:tplc="855E01F6">
      <w:start w:val="1"/>
      <w:numFmt w:val="bullet"/>
      <w:lvlText w:val="o"/>
      <w:lvlJc w:val="left"/>
      <w:pPr>
        <w:ind w:left="1440" w:hanging="360"/>
      </w:pPr>
      <w:rPr>
        <w:rFonts w:ascii="Courier New" w:hAnsi="Courier New" w:hint="default"/>
      </w:rPr>
    </w:lvl>
    <w:lvl w:ilvl="2" w:tplc="92A2C374">
      <w:start w:val="1"/>
      <w:numFmt w:val="bullet"/>
      <w:lvlText w:val=""/>
      <w:lvlJc w:val="left"/>
      <w:pPr>
        <w:ind w:left="2160" w:hanging="360"/>
      </w:pPr>
      <w:rPr>
        <w:rFonts w:ascii="Wingdings" w:hAnsi="Wingdings" w:hint="default"/>
      </w:rPr>
    </w:lvl>
    <w:lvl w:ilvl="3" w:tplc="B0649BF8">
      <w:start w:val="1"/>
      <w:numFmt w:val="bullet"/>
      <w:lvlText w:val=""/>
      <w:lvlJc w:val="left"/>
      <w:pPr>
        <w:ind w:left="2880" w:hanging="360"/>
      </w:pPr>
      <w:rPr>
        <w:rFonts w:ascii="Symbol" w:hAnsi="Symbol" w:hint="default"/>
      </w:rPr>
    </w:lvl>
    <w:lvl w:ilvl="4" w:tplc="ECDA1392">
      <w:start w:val="1"/>
      <w:numFmt w:val="bullet"/>
      <w:lvlText w:val="o"/>
      <w:lvlJc w:val="left"/>
      <w:pPr>
        <w:ind w:left="3600" w:hanging="360"/>
      </w:pPr>
      <w:rPr>
        <w:rFonts w:ascii="Courier New" w:hAnsi="Courier New" w:hint="default"/>
      </w:rPr>
    </w:lvl>
    <w:lvl w:ilvl="5" w:tplc="096E3B66">
      <w:start w:val="1"/>
      <w:numFmt w:val="bullet"/>
      <w:lvlText w:val=""/>
      <w:lvlJc w:val="left"/>
      <w:pPr>
        <w:ind w:left="4320" w:hanging="360"/>
      </w:pPr>
      <w:rPr>
        <w:rFonts w:ascii="Wingdings" w:hAnsi="Wingdings" w:hint="default"/>
      </w:rPr>
    </w:lvl>
    <w:lvl w:ilvl="6" w:tplc="1576B1E4">
      <w:start w:val="1"/>
      <w:numFmt w:val="bullet"/>
      <w:lvlText w:val=""/>
      <w:lvlJc w:val="left"/>
      <w:pPr>
        <w:ind w:left="5040" w:hanging="360"/>
      </w:pPr>
      <w:rPr>
        <w:rFonts w:ascii="Symbol" w:hAnsi="Symbol" w:hint="default"/>
      </w:rPr>
    </w:lvl>
    <w:lvl w:ilvl="7" w:tplc="18BE9080">
      <w:start w:val="1"/>
      <w:numFmt w:val="bullet"/>
      <w:lvlText w:val="o"/>
      <w:lvlJc w:val="left"/>
      <w:pPr>
        <w:ind w:left="5760" w:hanging="360"/>
      </w:pPr>
      <w:rPr>
        <w:rFonts w:ascii="Courier New" w:hAnsi="Courier New" w:hint="default"/>
      </w:rPr>
    </w:lvl>
    <w:lvl w:ilvl="8" w:tplc="F7A65FF8">
      <w:start w:val="1"/>
      <w:numFmt w:val="bullet"/>
      <w:lvlText w:val=""/>
      <w:lvlJc w:val="left"/>
      <w:pPr>
        <w:ind w:left="6480" w:hanging="360"/>
      </w:pPr>
      <w:rPr>
        <w:rFonts w:ascii="Wingdings" w:hAnsi="Wingdings" w:hint="default"/>
      </w:rPr>
    </w:lvl>
  </w:abstractNum>
  <w:abstractNum w:abstractNumId="5" w15:restartNumberingAfterBreak="0">
    <w:nsid w:val="5B202FF6"/>
    <w:multiLevelType w:val="hybridMultilevel"/>
    <w:tmpl w:val="A942FDCA"/>
    <w:lvl w:ilvl="0" w:tplc="FE5803B6">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265788">
    <w:abstractNumId w:val="4"/>
  </w:num>
  <w:num w:numId="2" w16cid:durableId="1908690493">
    <w:abstractNumId w:val="1"/>
  </w:num>
  <w:num w:numId="3" w16cid:durableId="375860084">
    <w:abstractNumId w:val="3"/>
  </w:num>
  <w:num w:numId="4" w16cid:durableId="1681928194">
    <w:abstractNumId w:val="0"/>
  </w:num>
  <w:num w:numId="5" w16cid:durableId="1316912032">
    <w:abstractNumId w:val="2"/>
  </w:num>
  <w:num w:numId="6" w16cid:durableId="8334531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3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93D56D"/>
    <w:rsid w:val="00000874"/>
    <w:rsid w:val="000157CE"/>
    <w:rsid w:val="00041A58"/>
    <w:rsid w:val="00064598"/>
    <w:rsid w:val="00074380"/>
    <w:rsid w:val="000765BD"/>
    <w:rsid w:val="00087FA3"/>
    <w:rsid w:val="000A2B0F"/>
    <w:rsid w:val="000A5D1C"/>
    <w:rsid w:val="000B6C1C"/>
    <w:rsid w:val="000B70B9"/>
    <w:rsid w:val="000B76BF"/>
    <w:rsid w:val="000C6FFD"/>
    <w:rsid w:val="000D19EC"/>
    <w:rsid w:val="00100960"/>
    <w:rsid w:val="00100D4C"/>
    <w:rsid w:val="001034AD"/>
    <w:rsid w:val="00121817"/>
    <w:rsid w:val="00127E8D"/>
    <w:rsid w:val="00145D71"/>
    <w:rsid w:val="001513F4"/>
    <w:rsid w:val="00161E1A"/>
    <w:rsid w:val="00164C62"/>
    <w:rsid w:val="0017083F"/>
    <w:rsid w:val="00172DAD"/>
    <w:rsid w:val="00175FCE"/>
    <w:rsid w:val="001764C5"/>
    <w:rsid w:val="00177339"/>
    <w:rsid w:val="00182330"/>
    <w:rsid w:val="0018785E"/>
    <w:rsid w:val="0019712E"/>
    <w:rsid w:val="001A1AF8"/>
    <w:rsid w:val="001A6081"/>
    <w:rsid w:val="001C0D99"/>
    <w:rsid w:val="001C20CB"/>
    <w:rsid w:val="001C5F31"/>
    <w:rsid w:val="001D007F"/>
    <w:rsid w:val="001E3CB6"/>
    <w:rsid w:val="001F392A"/>
    <w:rsid w:val="001F5688"/>
    <w:rsid w:val="00200820"/>
    <w:rsid w:val="002056BF"/>
    <w:rsid w:val="00256F8E"/>
    <w:rsid w:val="002622FA"/>
    <w:rsid w:val="0026525B"/>
    <w:rsid w:val="00273F8E"/>
    <w:rsid w:val="002771D9"/>
    <w:rsid w:val="00283A26"/>
    <w:rsid w:val="00284291"/>
    <w:rsid w:val="0029501C"/>
    <w:rsid w:val="002B209F"/>
    <w:rsid w:val="002B63F7"/>
    <w:rsid w:val="002B7333"/>
    <w:rsid w:val="002C63CC"/>
    <w:rsid w:val="002D476E"/>
    <w:rsid w:val="002D6540"/>
    <w:rsid w:val="003144C9"/>
    <w:rsid w:val="00320D69"/>
    <w:rsid w:val="003A55E3"/>
    <w:rsid w:val="003B5625"/>
    <w:rsid w:val="003B76D7"/>
    <w:rsid w:val="003C2E24"/>
    <w:rsid w:val="003E0AD5"/>
    <w:rsid w:val="003E49E5"/>
    <w:rsid w:val="0041426F"/>
    <w:rsid w:val="0042481D"/>
    <w:rsid w:val="00425E77"/>
    <w:rsid w:val="00437CC3"/>
    <w:rsid w:val="0044352F"/>
    <w:rsid w:val="004546AB"/>
    <w:rsid w:val="00465C76"/>
    <w:rsid w:val="004876C2"/>
    <w:rsid w:val="004902BA"/>
    <w:rsid w:val="004908FE"/>
    <w:rsid w:val="00493480"/>
    <w:rsid w:val="004A72D0"/>
    <w:rsid w:val="004C0D2E"/>
    <w:rsid w:val="004C6AE2"/>
    <w:rsid w:val="004D51F2"/>
    <w:rsid w:val="005021D3"/>
    <w:rsid w:val="005118C5"/>
    <w:rsid w:val="005124B6"/>
    <w:rsid w:val="00531862"/>
    <w:rsid w:val="00536DEA"/>
    <w:rsid w:val="005526A2"/>
    <w:rsid w:val="00554368"/>
    <w:rsid w:val="00567A79"/>
    <w:rsid w:val="00583E6B"/>
    <w:rsid w:val="005959A2"/>
    <w:rsid w:val="005A26D3"/>
    <w:rsid w:val="005B1B66"/>
    <w:rsid w:val="005C24C0"/>
    <w:rsid w:val="005C7C68"/>
    <w:rsid w:val="005D6261"/>
    <w:rsid w:val="005E28FB"/>
    <w:rsid w:val="005F7006"/>
    <w:rsid w:val="006057D2"/>
    <w:rsid w:val="006123D1"/>
    <w:rsid w:val="00616926"/>
    <w:rsid w:val="00621A0A"/>
    <w:rsid w:val="00623432"/>
    <w:rsid w:val="00643FAB"/>
    <w:rsid w:val="006455AC"/>
    <w:rsid w:val="00656401"/>
    <w:rsid w:val="006602FF"/>
    <w:rsid w:val="0066284E"/>
    <w:rsid w:val="006701F6"/>
    <w:rsid w:val="00670B46"/>
    <w:rsid w:val="00683F79"/>
    <w:rsid w:val="006878F7"/>
    <w:rsid w:val="00693616"/>
    <w:rsid w:val="00695E33"/>
    <w:rsid w:val="006A2A83"/>
    <w:rsid w:val="006A5096"/>
    <w:rsid w:val="006B0CEA"/>
    <w:rsid w:val="006C08B5"/>
    <w:rsid w:val="006C5B92"/>
    <w:rsid w:val="00700093"/>
    <w:rsid w:val="00701833"/>
    <w:rsid w:val="00702D8B"/>
    <w:rsid w:val="007048BF"/>
    <w:rsid w:val="00732D5F"/>
    <w:rsid w:val="00736D16"/>
    <w:rsid w:val="00742135"/>
    <w:rsid w:val="007441C1"/>
    <w:rsid w:val="007444E5"/>
    <w:rsid w:val="00745F06"/>
    <w:rsid w:val="007537A8"/>
    <w:rsid w:val="00755560"/>
    <w:rsid w:val="00755EBD"/>
    <w:rsid w:val="0076493F"/>
    <w:rsid w:val="007672AE"/>
    <w:rsid w:val="00774B27"/>
    <w:rsid w:val="00777BD4"/>
    <w:rsid w:val="00782391"/>
    <w:rsid w:val="00793138"/>
    <w:rsid w:val="007A16E2"/>
    <w:rsid w:val="007C4943"/>
    <w:rsid w:val="007C5F39"/>
    <w:rsid w:val="007D50A0"/>
    <w:rsid w:val="007E37AA"/>
    <w:rsid w:val="007E56F1"/>
    <w:rsid w:val="007F1B2D"/>
    <w:rsid w:val="0080700D"/>
    <w:rsid w:val="00813903"/>
    <w:rsid w:val="008210EC"/>
    <w:rsid w:val="008269FC"/>
    <w:rsid w:val="00865E4D"/>
    <w:rsid w:val="0087429B"/>
    <w:rsid w:val="00874BE8"/>
    <w:rsid w:val="00877F9A"/>
    <w:rsid w:val="008B1F71"/>
    <w:rsid w:val="008C5CE6"/>
    <w:rsid w:val="008E7D72"/>
    <w:rsid w:val="009249C0"/>
    <w:rsid w:val="00955159"/>
    <w:rsid w:val="00957AA3"/>
    <w:rsid w:val="00995615"/>
    <w:rsid w:val="009A0C86"/>
    <w:rsid w:val="009C282A"/>
    <w:rsid w:val="009C65F4"/>
    <w:rsid w:val="009D2288"/>
    <w:rsid w:val="009E217C"/>
    <w:rsid w:val="009E2A9E"/>
    <w:rsid w:val="00A21F8B"/>
    <w:rsid w:val="00A2300F"/>
    <w:rsid w:val="00A24E5F"/>
    <w:rsid w:val="00A543E9"/>
    <w:rsid w:val="00A63388"/>
    <w:rsid w:val="00A83E7B"/>
    <w:rsid w:val="00A92A67"/>
    <w:rsid w:val="00A9610B"/>
    <w:rsid w:val="00AA1738"/>
    <w:rsid w:val="00AA7BD0"/>
    <w:rsid w:val="00AC4351"/>
    <w:rsid w:val="00AC66E7"/>
    <w:rsid w:val="00B03ACF"/>
    <w:rsid w:val="00B0769F"/>
    <w:rsid w:val="00B22AA2"/>
    <w:rsid w:val="00B23F95"/>
    <w:rsid w:val="00B3360B"/>
    <w:rsid w:val="00B33FCB"/>
    <w:rsid w:val="00B46C21"/>
    <w:rsid w:val="00B65261"/>
    <w:rsid w:val="00B723DA"/>
    <w:rsid w:val="00B775FE"/>
    <w:rsid w:val="00B96220"/>
    <w:rsid w:val="00BA0CD4"/>
    <w:rsid w:val="00BB0088"/>
    <w:rsid w:val="00BC2DCD"/>
    <w:rsid w:val="00BE0AF3"/>
    <w:rsid w:val="00BE7D55"/>
    <w:rsid w:val="00BF3EDB"/>
    <w:rsid w:val="00C04AA9"/>
    <w:rsid w:val="00C139B8"/>
    <w:rsid w:val="00C14EC2"/>
    <w:rsid w:val="00C305DA"/>
    <w:rsid w:val="00C30EAD"/>
    <w:rsid w:val="00C4698B"/>
    <w:rsid w:val="00C503B8"/>
    <w:rsid w:val="00C6703A"/>
    <w:rsid w:val="00C708A2"/>
    <w:rsid w:val="00C7209D"/>
    <w:rsid w:val="00C77AE6"/>
    <w:rsid w:val="00C83940"/>
    <w:rsid w:val="00C91162"/>
    <w:rsid w:val="00C938D8"/>
    <w:rsid w:val="00CA10B7"/>
    <w:rsid w:val="00CB0C52"/>
    <w:rsid w:val="00CB30CC"/>
    <w:rsid w:val="00CB5AF4"/>
    <w:rsid w:val="00CC20A6"/>
    <w:rsid w:val="00CC2592"/>
    <w:rsid w:val="00CC3C55"/>
    <w:rsid w:val="00CC48C8"/>
    <w:rsid w:val="00CE40BE"/>
    <w:rsid w:val="00CF68F4"/>
    <w:rsid w:val="00D0424B"/>
    <w:rsid w:val="00D13069"/>
    <w:rsid w:val="00D14D6F"/>
    <w:rsid w:val="00D16105"/>
    <w:rsid w:val="00D174E5"/>
    <w:rsid w:val="00D20C7F"/>
    <w:rsid w:val="00D248AC"/>
    <w:rsid w:val="00D27277"/>
    <w:rsid w:val="00D33953"/>
    <w:rsid w:val="00D62B65"/>
    <w:rsid w:val="00D754C8"/>
    <w:rsid w:val="00D76A24"/>
    <w:rsid w:val="00D77E9F"/>
    <w:rsid w:val="00D9153E"/>
    <w:rsid w:val="00DB6595"/>
    <w:rsid w:val="00DC3181"/>
    <w:rsid w:val="00DD4398"/>
    <w:rsid w:val="00DE1449"/>
    <w:rsid w:val="00E02C29"/>
    <w:rsid w:val="00E21194"/>
    <w:rsid w:val="00E30AED"/>
    <w:rsid w:val="00E42275"/>
    <w:rsid w:val="00E53CE3"/>
    <w:rsid w:val="00E54C8D"/>
    <w:rsid w:val="00E75CE3"/>
    <w:rsid w:val="00E81E53"/>
    <w:rsid w:val="00E94BB7"/>
    <w:rsid w:val="00E9589F"/>
    <w:rsid w:val="00EA6F09"/>
    <w:rsid w:val="00ED6EA3"/>
    <w:rsid w:val="00EE3AAC"/>
    <w:rsid w:val="00EE4135"/>
    <w:rsid w:val="00EE6A52"/>
    <w:rsid w:val="00EF06A0"/>
    <w:rsid w:val="00F15BC9"/>
    <w:rsid w:val="00F21E24"/>
    <w:rsid w:val="00F30C04"/>
    <w:rsid w:val="00F31ADD"/>
    <w:rsid w:val="00F55DE1"/>
    <w:rsid w:val="00F64DA0"/>
    <w:rsid w:val="00F67987"/>
    <w:rsid w:val="00F8132A"/>
    <w:rsid w:val="00F8548B"/>
    <w:rsid w:val="00F942EE"/>
    <w:rsid w:val="00FA14B9"/>
    <w:rsid w:val="00FA4DA4"/>
    <w:rsid w:val="00FA7892"/>
    <w:rsid w:val="00FB4D80"/>
    <w:rsid w:val="00FB5FB0"/>
    <w:rsid w:val="00FC1F06"/>
    <w:rsid w:val="00FD15E6"/>
    <w:rsid w:val="00FD61B9"/>
    <w:rsid w:val="00FE1EE7"/>
    <w:rsid w:val="00FF6239"/>
    <w:rsid w:val="340AE87E"/>
    <w:rsid w:val="4491300A"/>
    <w:rsid w:val="4993D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94D884"/>
  <w15:chartTrackingRefBased/>
  <w15:docId w15:val="{99A29216-6A6A-4444-A393-053DBB189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560"/>
    <w:pPr>
      <w:widowControl w:val="0"/>
      <w:jc w:val="both"/>
    </w:p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paragraph" w:styleId="aa">
    <w:name w:val="header"/>
    <w:basedOn w:val="a"/>
    <w:link w:val="ab"/>
    <w:uiPriority w:val="99"/>
    <w:unhideWhenUsed/>
    <w:rsid w:val="00B46C21"/>
    <w:pPr>
      <w:tabs>
        <w:tab w:val="center" w:pos="4252"/>
        <w:tab w:val="right" w:pos="8504"/>
      </w:tabs>
      <w:snapToGrid w:val="0"/>
    </w:pPr>
  </w:style>
  <w:style w:type="character" w:customStyle="1" w:styleId="ab">
    <w:name w:val="ヘッダー (文字)"/>
    <w:basedOn w:val="a0"/>
    <w:link w:val="aa"/>
    <w:uiPriority w:val="99"/>
    <w:rsid w:val="00B33FCB"/>
  </w:style>
  <w:style w:type="paragraph" w:styleId="ac">
    <w:name w:val="footer"/>
    <w:basedOn w:val="a"/>
    <w:link w:val="ad"/>
    <w:uiPriority w:val="99"/>
    <w:unhideWhenUsed/>
    <w:rsid w:val="00B46C21"/>
    <w:pPr>
      <w:tabs>
        <w:tab w:val="center" w:pos="4252"/>
        <w:tab w:val="right" w:pos="8504"/>
      </w:tabs>
      <w:snapToGrid w:val="0"/>
    </w:pPr>
  </w:style>
  <w:style w:type="character" w:customStyle="1" w:styleId="ad">
    <w:name w:val="フッター (文字)"/>
    <w:basedOn w:val="a0"/>
    <w:link w:val="ac"/>
    <w:uiPriority w:val="99"/>
    <w:rsid w:val="00B33FCB"/>
  </w:style>
  <w:style w:type="table" w:styleId="ae">
    <w:name w:val="Table Grid"/>
    <w:basedOn w:val="a1"/>
    <w:uiPriority w:val="39"/>
    <w:rsid w:val="007C5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175FCE"/>
  </w:style>
  <w:style w:type="character" w:styleId="af0">
    <w:name w:val="annotation reference"/>
    <w:basedOn w:val="a0"/>
    <w:uiPriority w:val="99"/>
    <w:semiHidden/>
    <w:unhideWhenUsed/>
    <w:rsid w:val="00145D71"/>
    <w:rPr>
      <w:sz w:val="18"/>
      <w:szCs w:val="18"/>
    </w:rPr>
  </w:style>
  <w:style w:type="paragraph" w:styleId="af1">
    <w:name w:val="annotation text"/>
    <w:basedOn w:val="a"/>
    <w:link w:val="af2"/>
    <w:uiPriority w:val="99"/>
    <w:unhideWhenUsed/>
    <w:rsid w:val="00145D71"/>
    <w:pPr>
      <w:jc w:val="left"/>
    </w:pPr>
  </w:style>
  <w:style w:type="character" w:customStyle="1" w:styleId="af2">
    <w:name w:val="コメント文字列 (文字)"/>
    <w:basedOn w:val="a0"/>
    <w:link w:val="af1"/>
    <w:uiPriority w:val="99"/>
    <w:rsid w:val="00145D71"/>
  </w:style>
  <w:style w:type="paragraph" w:styleId="af3">
    <w:name w:val="annotation subject"/>
    <w:basedOn w:val="af1"/>
    <w:next w:val="af1"/>
    <w:link w:val="af4"/>
    <w:uiPriority w:val="99"/>
    <w:semiHidden/>
    <w:unhideWhenUsed/>
    <w:rsid w:val="00145D71"/>
    <w:rPr>
      <w:b/>
      <w:bCs/>
    </w:rPr>
  </w:style>
  <w:style w:type="character" w:customStyle="1" w:styleId="af4">
    <w:name w:val="コメント内容 (文字)"/>
    <w:basedOn w:val="af2"/>
    <w:link w:val="af3"/>
    <w:uiPriority w:val="99"/>
    <w:semiHidden/>
    <w:rsid w:val="00145D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529edc-127c-4100-a411-b0a890b1c2bc">
      <Terms xmlns="http://schemas.microsoft.com/office/infopath/2007/PartnerControls"/>
    </lcf76f155ced4ddcb4097134ff3c332f>
    <TaxCatchAll xmlns="861a6942-0542-4bba-9efc-962bfae63363" xsi:nil="true"/>
    <_dlc_DocId xmlns="861a6942-0542-4bba-9efc-962bfae63363">JZFJYZSHR72A-1640183068-175657</_dlc_DocId>
    <_dlc_DocIdUrl xmlns="861a6942-0542-4bba-9efc-962bfae63363">
      <Url>https://jpnpwc.sharepoint.com/sites/JP-SD-0AI-jcd2dj5biUk9PVA/_layouts/15/DocIdRedir.aspx?ID=JZFJYZSHR72A-1640183068-175657</Url>
      <Description>JZFJYZSHR72A-1640183068-175657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2D4020B000CB4F95E8EF6622E6D994" ma:contentTypeVersion="16" ma:contentTypeDescription="Create a new document." ma:contentTypeScope="" ma:versionID="91a02bd3c0aa01106b8c28e4dab0b0df">
  <xsd:schema xmlns:xsd="http://www.w3.org/2001/XMLSchema" xmlns:xs="http://www.w3.org/2001/XMLSchema" xmlns:p="http://schemas.microsoft.com/office/2006/metadata/properties" xmlns:ns2="861a6942-0542-4bba-9efc-962bfae63363" xmlns:ns3="d3529edc-127c-4100-a411-b0a890b1c2bc" targetNamespace="http://schemas.microsoft.com/office/2006/metadata/properties" ma:root="true" ma:fieldsID="892d9e2c1afa26f788f4629100a04af4" ns2:_="" ns3:_="">
    <xsd:import namespace="861a6942-0542-4bba-9efc-962bfae63363"/>
    <xsd:import namespace="d3529edc-127c-4100-a411-b0a890b1c2b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2:TaxCatchAll" minOccurs="0"/>
                <xsd:element ref="ns3:lcf76f155ced4ddcb4097134ff3c332f"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a6942-0542-4bba-9efc-962bfae6336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de874609-1514-4dc2-a788-ebba90dafa25}" ma:internalName="TaxCatchAll" ma:showField="CatchAllData" ma:web="861a6942-0542-4bba-9efc-962bfae633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529edc-127c-4100-a411-b0a890b1c2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973DAD-241A-4DD4-88D8-B86427CD6ED7}">
  <ds:schemaRefs>
    <ds:schemaRef ds:uri="http://schemas.microsoft.com/sharepoint/v3/contenttype/forms"/>
  </ds:schemaRefs>
</ds:datastoreItem>
</file>

<file path=customXml/itemProps2.xml><?xml version="1.0" encoding="utf-8"?>
<ds:datastoreItem xmlns:ds="http://schemas.openxmlformats.org/officeDocument/2006/customXml" ds:itemID="{6B4CE0A6-8E62-4CFE-BD70-C779332BB05B}">
  <ds:schemaRefs>
    <ds:schemaRef ds:uri="http://schemas.openxmlformats.org/officeDocument/2006/bibliography"/>
  </ds:schemaRefs>
</ds:datastoreItem>
</file>

<file path=customXml/itemProps3.xml><?xml version="1.0" encoding="utf-8"?>
<ds:datastoreItem xmlns:ds="http://schemas.openxmlformats.org/officeDocument/2006/customXml" ds:itemID="{17100611-20C9-4400-9DD4-0F78F94A82B3}">
  <ds:schemaRefs>
    <ds:schemaRef ds:uri="http://schemas.microsoft.com/office/2006/metadata/properties"/>
    <ds:schemaRef ds:uri="http://schemas.microsoft.com/office/infopath/2007/PartnerControls"/>
    <ds:schemaRef ds:uri="2bbd2b86-398a-4975-9983-e330b7c4e437"/>
    <ds:schemaRef ds:uri="d5d7a373-957e-4b81-b187-7ea851703f17"/>
  </ds:schemaRefs>
</ds:datastoreItem>
</file>

<file path=customXml/itemProps4.xml><?xml version="1.0" encoding="utf-8"?>
<ds:datastoreItem xmlns:ds="http://schemas.openxmlformats.org/officeDocument/2006/customXml" ds:itemID="{ABD19A34-66F1-450A-8F73-54A9783E63A2}"/>
</file>

<file path=customXml/itemProps5.xml><?xml version="1.0" encoding="utf-8"?>
<ds:datastoreItem xmlns:ds="http://schemas.openxmlformats.org/officeDocument/2006/customXml" ds:itemID="{8A355AC6-8543-4DAC-9764-258498486A46}"/>
</file>

<file path=docProps/app.xml><?xml version="1.0" encoding="utf-8"?>
<Properties xmlns="http://schemas.openxmlformats.org/officeDocument/2006/extended-properties" xmlns:vt="http://schemas.openxmlformats.org/officeDocument/2006/docPropsVTypes">
  <Template>Normal.dotm</Template>
  <TotalTime>10</TotalTime>
  <Pages>3</Pages>
  <Words>1859</Words>
  <Characters>1903</Characters>
  <Application>Microsoft Office Word</Application>
  <DocSecurity>0</DocSecurity>
  <Lines>92</Lines>
  <Paragraphs>55</Paragraphs>
  <ScaleCrop>false</ScaleCrop>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Kodai Toyoda (JP)</dc:creator>
  <cp:keywords/>
  <dc:description/>
  <cp:lastModifiedBy>Kodai Toyoda (JP)</cp:lastModifiedBy>
  <cp:revision>10</cp:revision>
  <dcterms:created xsi:type="dcterms:W3CDTF">2026-05-11T12:51:00Z</dcterms:created>
  <dcterms:modified xsi:type="dcterms:W3CDTF">2026-05-18T12:10:00Z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0x010100F02D4020B000CB4F95E8EF6622E6D994</vt:lpwstr>
  </property>
  <property fmtid="{D5CDD505-2E9C-101B-9397-08002B2CF9AE}" pid="3" name="MediaServiceImageTags">
    <vt:lpwstr/>
  </property>
  <property fmtid="{D5CDD505-2E9C-101B-9397-08002B2CF9AE}" pid="4" name="docLang">
    <vt:lpwstr>ja</vt:lpwstr>
  </property>
  <property fmtid="{D5CDD505-2E9C-101B-9397-08002B2CF9AE}" pid="5" name="_dlc_DocIdItemGuid">
    <vt:lpwstr>36c1d374-a7bf-4a60-b6a1-545e7646c51a</vt:lpwstr>
  </property>
</Properties>
</file>